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B81D8" w14:textId="77777777" w:rsidR="00840676" w:rsidRPr="0082368A" w:rsidRDefault="00840676" w:rsidP="00840676">
      <w:pPr>
        <w:tabs>
          <w:tab w:val="left" w:pos="1670"/>
        </w:tabs>
        <w:jc w:val="center"/>
        <w:rPr>
          <w:rFonts w:cstheme="minorHAnsi"/>
          <w:color w:val="D9531E"/>
          <w:sz w:val="32"/>
          <w:szCs w:val="20"/>
        </w:rPr>
      </w:pPr>
      <w:bookmarkStart w:id="0" w:name="_GoBack"/>
      <w:bookmarkEnd w:id="0"/>
    </w:p>
    <w:p w14:paraId="62B0E80D" w14:textId="77777777" w:rsidR="000474E0" w:rsidRPr="00AA34F0" w:rsidRDefault="000474E0" w:rsidP="000474E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alibri" w:hAnsi="Calibri" w:cs="Arial"/>
          <w:b/>
          <w:sz w:val="32"/>
          <w:szCs w:val="32"/>
        </w:rPr>
      </w:pPr>
      <w:r w:rsidRPr="00AA34F0">
        <w:rPr>
          <w:rFonts w:ascii="Calibri" w:hAnsi="Calibri" w:cs="Arial"/>
          <w:b/>
          <w:sz w:val="32"/>
          <w:szCs w:val="32"/>
        </w:rPr>
        <w:t>CLIENT OVERNIGHT LEAVE</w:t>
      </w:r>
    </w:p>
    <w:p w14:paraId="37C3177C" w14:textId="77777777" w:rsidR="00840676" w:rsidRPr="000474E0" w:rsidRDefault="00840676" w:rsidP="00840676">
      <w:pPr>
        <w:tabs>
          <w:tab w:val="left" w:pos="1670"/>
        </w:tabs>
        <w:jc w:val="center"/>
        <w:rPr>
          <w:rFonts w:asciiTheme="minorHAnsi" w:hAnsiTheme="minorHAnsi" w:cstheme="minorHAnsi"/>
          <w:color w:val="D9531E"/>
          <w:sz w:val="28"/>
          <w:szCs w:val="20"/>
        </w:rPr>
      </w:pPr>
    </w:p>
    <w:tbl>
      <w:tblPr>
        <w:tblStyle w:val="TableGrid"/>
        <w:tblpPr w:leftFromText="180" w:rightFromText="180" w:vertAnchor="text" w:horzAnchor="margin" w:tblpY="136"/>
        <w:tblW w:w="0" w:type="auto"/>
        <w:tblLook w:val="04A0" w:firstRow="1" w:lastRow="0" w:firstColumn="1" w:lastColumn="0" w:noHBand="0" w:noVBand="1"/>
      </w:tblPr>
      <w:tblGrid>
        <w:gridCol w:w="5228"/>
        <w:gridCol w:w="5228"/>
      </w:tblGrid>
      <w:tr w:rsidR="0048226C" w14:paraId="085D5A53" w14:textId="77777777" w:rsidTr="0048226C">
        <w:tc>
          <w:tcPr>
            <w:tcW w:w="10456" w:type="dxa"/>
            <w:gridSpan w:val="2"/>
          </w:tcPr>
          <w:p w14:paraId="5268C4F1" w14:textId="77777777" w:rsidR="0048226C" w:rsidRDefault="0048226C" w:rsidP="0048226C">
            <w:pPr>
              <w:tabs>
                <w:tab w:val="left" w:pos="3544"/>
              </w:tabs>
              <w:rPr>
                <w:rFonts w:asciiTheme="minorHAnsi" w:hAnsiTheme="minorHAnsi" w:cs="Arial"/>
                <w:sz w:val="22"/>
                <w:szCs w:val="22"/>
              </w:rPr>
            </w:pPr>
            <w:r w:rsidRPr="006B6D62">
              <w:rPr>
                <w:rFonts w:asciiTheme="minorHAnsi" w:hAnsiTheme="minorHAnsi" w:cs="Arial"/>
                <w:b/>
                <w:sz w:val="22"/>
                <w:szCs w:val="22"/>
              </w:rPr>
              <w:t>Client Name</w:t>
            </w:r>
            <w:r>
              <w:rPr>
                <w:rFonts w:asciiTheme="minorHAnsi" w:hAnsiTheme="minorHAnsi" w:cs="Arial"/>
                <w:sz w:val="22"/>
                <w:szCs w:val="22"/>
              </w:rPr>
              <w:t>:</w:t>
            </w:r>
          </w:p>
          <w:p w14:paraId="185823AD" w14:textId="77777777" w:rsidR="0048226C" w:rsidRDefault="0048226C" w:rsidP="0048226C">
            <w:pPr>
              <w:tabs>
                <w:tab w:val="left" w:pos="3544"/>
              </w:tabs>
              <w:rPr>
                <w:rFonts w:asciiTheme="minorHAnsi" w:hAnsiTheme="minorHAnsi" w:cs="Arial"/>
                <w:b/>
                <w:sz w:val="22"/>
                <w:szCs w:val="22"/>
              </w:rPr>
            </w:pPr>
          </w:p>
        </w:tc>
      </w:tr>
      <w:tr w:rsidR="0048226C" w14:paraId="4D8E5055" w14:textId="77777777" w:rsidTr="0048226C">
        <w:tc>
          <w:tcPr>
            <w:tcW w:w="10456" w:type="dxa"/>
            <w:gridSpan w:val="2"/>
          </w:tcPr>
          <w:p w14:paraId="005ED7A8" w14:textId="77777777" w:rsidR="001B7F4D" w:rsidRDefault="0048226C" w:rsidP="0048226C">
            <w:pPr>
              <w:tabs>
                <w:tab w:val="left" w:pos="3544"/>
              </w:tabs>
              <w:rPr>
                <w:rFonts w:asciiTheme="minorHAnsi" w:hAnsiTheme="minorHAnsi" w:cs="Arial"/>
                <w:sz w:val="22"/>
                <w:szCs w:val="22"/>
                <w:u w:val="single"/>
              </w:rPr>
            </w:pPr>
            <w:r w:rsidRPr="006B6D62">
              <w:rPr>
                <w:rFonts w:asciiTheme="minorHAnsi" w:hAnsiTheme="minorHAnsi" w:cs="Arial"/>
                <w:sz w:val="22"/>
                <w:szCs w:val="22"/>
                <w:u w:val="single"/>
              </w:rPr>
              <w:t>Details of Overnight Stay:</w:t>
            </w:r>
          </w:p>
          <w:p w14:paraId="5183EFAB" w14:textId="77777777" w:rsidR="0048226C" w:rsidRPr="001B7F4D" w:rsidRDefault="0048226C" w:rsidP="0048226C">
            <w:pPr>
              <w:tabs>
                <w:tab w:val="left" w:pos="3544"/>
              </w:tabs>
              <w:rPr>
                <w:rFonts w:asciiTheme="minorHAnsi" w:hAnsiTheme="minorHAnsi" w:cs="Arial"/>
                <w:sz w:val="22"/>
                <w:szCs w:val="22"/>
              </w:rPr>
            </w:pPr>
            <w:r w:rsidRPr="006B6D62">
              <w:rPr>
                <w:rFonts w:asciiTheme="minorHAnsi" w:hAnsiTheme="minorHAnsi" w:cs="Arial"/>
                <w:b/>
                <w:sz w:val="22"/>
                <w:szCs w:val="22"/>
              </w:rPr>
              <w:t>Address</w:t>
            </w:r>
            <w:r>
              <w:rPr>
                <w:rFonts w:asciiTheme="minorHAnsi" w:hAnsiTheme="minorHAnsi" w:cs="Arial"/>
                <w:sz w:val="22"/>
                <w:szCs w:val="22"/>
              </w:rPr>
              <w:t>:</w:t>
            </w:r>
            <w:r>
              <w:rPr>
                <w:rFonts w:asciiTheme="minorHAnsi" w:hAnsiTheme="minorHAnsi" w:cs="Arial"/>
                <w:sz w:val="22"/>
                <w:szCs w:val="22"/>
              </w:rPr>
              <w:tab/>
            </w:r>
          </w:p>
        </w:tc>
      </w:tr>
      <w:tr w:rsidR="0048226C" w14:paraId="7FBA2011" w14:textId="77777777" w:rsidTr="0048226C">
        <w:tc>
          <w:tcPr>
            <w:tcW w:w="5228" w:type="dxa"/>
          </w:tcPr>
          <w:p w14:paraId="67ACB39A" w14:textId="77777777" w:rsidR="0048226C" w:rsidRDefault="0048226C" w:rsidP="001B7F4D">
            <w:pPr>
              <w:rPr>
                <w:rFonts w:asciiTheme="minorHAnsi" w:hAnsiTheme="minorHAnsi" w:cs="Arial"/>
                <w:sz w:val="22"/>
                <w:szCs w:val="22"/>
              </w:rPr>
            </w:pPr>
            <w:r w:rsidRPr="006B6D62">
              <w:rPr>
                <w:rFonts w:asciiTheme="minorHAnsi" w:hAnsiTheme="minorHAnsi" w:cs="Arial"/>
                <w:sz w:val="22"/>
                <w:szCs w:val="22"/>
                <w:u w:val="single"/>
              </w:rPr>
              <w:t>From</w:t>
            </w:r>
            <w:r w:rsidRPr="006B6D62">
              <w:rPr>
                <w:rFonts w:asciiTheme="minorHAnsi" w:hAnsiTheme="minorHAnsi" w:cs="Arial"/>
                <w:sz w:val="22"/>
                <w:szCs w:val="22"/>
              </w:rPr>
              <w:tab/>
            </w:r>
            <w:r w:rsidRPr="006B6D62">
              <w:rPr>
                <w:rFonts w:asciiTheme="minorHAnsi" w:hAnsiTheme="minorHAnsi" w:cs="Arial"/>
                <w:b/>
                <w:sz w:val="22"/>
                <w:szCs w:val="22"/>
              </w:rPr>
              <w:t>Date</w:t>
            </w:r>
            <w:r w:rsidRPr="006B6D62">
              <w:rPr>
                <w:rFonts w:asciiTheme="minorHAnsi" w:hAnsiTheme="minorHAnsi" w:cs="Arial"/>
                <w:sz w:val="22"/>
                <w:szCs w:val="22"/>
              </w:rPr>
              <w:t>:</w:t>
            </w:r>
          </w:p>
          <w:p w14:paraId="67731C45" w14:textId="77777777" w:rsidR="0048226C" w:rsidRDefault="0048226C" w:rsidP="0048226C">
            <w:pPr>
              <w:tabs>
                <w:tab w:val="left" w:pos="3544"/>
              </w:tabs>
              <w:rPr>
                <w:rFonts w:asciiTheme="minorHAnsi" w:hAnsiTheme="minorHAnsi" w:cs="Arial"/>
                <w:b/>
                <w:sz w:val="22"/>
                <w:szCs w:val="22"/>
              </w:rPr>
            </w:pPr>
          </w:p>
        </w:tc>
        <w:tc>
          <w:tcPr>
            <w:tcW w:w="5228" w:type="dxa"/>
          </w:tcPr>
          <w:p w14:paraId="46107089" w14:textId="77777777" w:rsidR="0048226C" w:rsidRDefault="0048226C" w:rsidP="0048226C">
            <w:pPr>
              <w:tabs>
                <w:tab w:val="left" w:pos="3544"/>
              </w:tabs>
              <w:rPr>
                <w:rFonts w:asciiTheme="minorHAnsi" w:hAnsiTheme="minorHAnsi" w:cs="Arial"/>
                <w:b/>
                <w:sz w:val="22"/>
                <w:szCs w:val="22"/>
              </w:rPr>
            </w:pPr>
            <w:r w:rsidRPr="006B6D62">
              <w:rPr>
                <w:rFonts w:asciiTheme="minorHAnsi" w:hAnsiTheme="minorHAnsi" w:cs="Arial"/>
                <w:b/>
                <w:sz w:val="22"/>
                <w:szCs w:val="22"/>
              </w:rPr>
              <w:t>Time</w:t>
            </w:r>
            <w:r w:rsidRPr="006B6D62">
              <w:rPr>
                <w:rFonts w:asciiTheme="minorHAnsi" w:hAnsiTheme="minorHAnsi" w:cs="Arial"/>
                <w:sz w:val="22"/>
                <w:szCs w:val="22"/>
              </w:rPr>
              <w:t>:</w:t>
            </w:r>
          </w:p>
        </w:tc>
      </w:tr>
      <w:tr w:rsidR="0048226C" w14:paraId="02B0CAA8" w14:textId="77777777" w:rsidTr="0048226C">
        <w:tc>
          <w:tcPr>
            <w:tcW w:w="5228" w:type="dxa"/>
          </w:tcPr>
          <w:p w14:paraId="226D2663" w14:textId="77777777" w:rsidR="0048226C" w:rsidRDefault="0048226C" w:rsidP="001B7F4D">
            <w:pPr>
              <w:rPr>
                <w:rFonts w:asciiTheme="minorHAnsi" w:hAnsiTheme="minorHAnsi" w:cs="Arial"/>
                <w:b/>
                <w:sz w:val="22"/>
                <w:szCs w:val="22"/>
              </w:rPr>
            </w:pPr>
            <w:r w:rsidRPr="006B6D62">
              <w:rPr>
                <w:rFonts w:asciiTheme="minorHAnsi" w:hAnsiTheme="minorHAnsi" w:cs="Arial"/>
                <w:sz w:val="22"/>
                <w:szCs w:val="22"/>
                <w:u w:val="single"/>
              </w:rPr>
              <w:t>To</w:t>
            </w:r>
            <w:r w:rsidR="001B7F4D" w:rsidRPr="001B7F4D">
              <w:rPr>
                <w:rFonts w:asciiTheme="minorHAnsi" w:hAnsiTheme="minorHAnsi" w:cs="Arial"/>
                <w:sz w:val="22"/>
                <w:szCs w:val="22"/>
              </w:rPr>
              <w:t xml:space="preserve">          </w:t>
            </w:r>
            <w:r w:rsidRPr="006B6D62">
              <w:rPr>
                <w:rFonts w:asciiTheme="minorHAnsi" w:hAnsiTheme="minorHAnsi" w:cs="Arial"/>
                <w:b/>
                <w:sz w:val="22"/>
                <w:szCs w:val="22"/>
              </w:rPr>
              <w:t>Date</w:t>
            </w:r>
            <w:r w:rsidRPr="006B6D62">
              <w:rPr>
                <w:rFonts w:asciiTheme="minorHAnsi" w:hAnsiTheme="minorHAnsi" w:cs="Arial"/>
                <w:sz w:val="22"/>
                <w:szCs w:val="22"/>
              </w:rPr>
              <w:t>:</w:t>
            </w:r>
            <w:r>
              <w:rPr>
                <w:rFonts w:asciiTheme="minorHAnsi" w:hAnsiTheme="minorHAnsi" w:cs="Arial"/>
                <w:sz w:val="22"/>
                <w:szCs w:val="22"/>
              </w:rPr>
              <w:br/>
            </w:r>
          </w:p>
        </w:tc>
        <w:tc>
          <w:tcPr>
            <w:tcW w:w="5228" w:type="dxa"/>
          </w:tcPr>
          <w:p w14:paraId="50666155" w14:textId="77777777" w:rsidR="0048226C" w:rsidRDefault="0048226C" w:rsidP="0048226C">
            <w:pPr>
              <w:tabs>
                <w:tab w:val="left" w:pos="3544"/>
              </w:tabs>
              <w:rPr>
                <w:rFonts w:asciiTheme="minorHAnsi" w:hAnsiTheme="minorHAnsi" w:cs="Arial"/>
                <w:b/>
                <w:sz w:val="22"/>
                <w:szCs w:val="22"/>
              </w:rPr>
            </w:pPr>
            <w:r w:rsidRPr="006B6D62">
              <w:rPr>
                <w:rFonts w:asciiTheme="minorHAnsi" w:hAnsiTheme="minorHAnsi" w:cs="Arial"/>
                <w:b/>
                <w:sz w:val="22"/>
                <w:szCs w:val="22"/>
              </w:rPr>
              <w:t>Time</w:t>
            </w:r>
            <w:r w:rsidRPr="006B6D62">
              <w:rPr>
                <w:rFonts w:asciiTheme="minorHAnsi" w:hAnsiTheme="minorHAnsi" w:cs="Arial"/>
                <w:sz w:val="22"/>
                <w:szCs w:val="22"/>
              </w:rPr>
              <w:t>:</w:t>
            </w:r>
          </w:p>
        </w:tc>
      </w:tr>
      <w:tr w:rsidR="0048226C" w14:paraId="5BBC32D8" w14:textId="77777777" w:rsidTr="0048226C">
        <w:tc>
          <w:tcPr>
            <w:tcW w:w="5228" w:type="dxa"/>
          </w:tcPr>
          <w:p w14:paraId="535B3B2A" w14:textId="77777777" w:rsidR="0048226C" w:rsidRDefault="0048226C" w:rsidP="0048226C">
            <w:pPr>
              <w:tabs>
                <w:tab w:val="left" w:pos="3544"/>
              </w:tabs>
              <w:rPr>
                <w:rFonts w:asciiTheme="minorHAnsi" w:hAnsiTheme="minorHAnsi" w:cs="Arial"/>
                <w:sz w:val="22"/>
                <w:szCs w:val="22"/>
              </w:rPr>
            </w:pPr>
            <w:r w:rsidRPr="006B6D62">
              <w:rPr>
                <w:rFonts w:asciiTheme="minorHAnsi" w:hAnsiTheme="minorHAnsi" w:cs="Arial"/>
                <w:b/>
                <w:sz w:val="22"/>
                <w:szCs w:val="22"/>
              </w:rPr>
              <w:t>Contact Person’s Name</w:t>
            </w:r>
            <w:r>
              <w:rPr>
                <w:rFonts w:asciiTheme="minorHAnsi" w:hAnsiTheme="minorHAnsi" w:cs="Arial"/>
                <w:sz w:val="22"/>
                <w:szCs w:val="22"/>
              </w:rPr>
              <w:t>:</w:t>
            </w:r>
          </w:p>
          <w:p w14:paraId="6DF99392" w14:textId="77777777" w:rsidR="0048226C" w:rsidRDefault="0048226C" w:rsidP="0048226C">
            <w:pPr>
              <w:tabs>
                <w:tab w:val="left" w:pos="3544"/>
              </w:tabs>
              <w:rPr>
                <w:rFonts w:asciiTheme="minorHAnsi" w:hAnsiTheme="minorHAnsi" w:cs="Arial"/>
                <w:b/>
                <w:sz w:val="22"/>
                <w:szCs w:val="22"/>
              </w:rPr>
            </w:pPr>
          </w:p>
        </w:tc>
        <w:tc>
          <w:tcPr>
            <w:tcW w:w="5228" w:type="dxa"/>
          </w:tcPr>
          <w:p w14:paraId="1A9F4CAA" w14:textId="77777777" w:rsidR="001B7F4D" w:rsidRDefault="001B7F4D" w:rsidP="001B7F4D">
            <w:pPr>
              <w:tabs>
                <w:tab w:val="left" w:pos="3544"/>
              </w:tabs>
              <w:rPr>
                <w:rFonts w:asciiTheme="minorHAnsi" w:hAnsiTheme="minorHAnsi" w:cs="Arial"/>
                <w:sz w:val="22"/>
                <w:szCs w:val="22"/>
              </w:rPr>
            </w:pPr>
            <w:r w:rsidRPr="006B6D62">
              <w:rPr>
                <w:rFonts w:asciiTheme="minorHAnsi" w:hAnsiTheme="minorHAnsi" w:cs="Arial"/>
                <w:b/>
                <w:sz w:val="22"/>
                <w:szCs w:val="22"/>
              </w:rPr>
              <w:t>Relationship to Client</w:t>
            </w:r>
            <w:r w:rsidRPr="006B6D62">
              <w:rPr>
                <w:rFonts w:asciiTheme="minorHAnsi" w:hAnsiTheme="minorHAnsi" w:cs="Arial"/>
                <w:sz w:val="22"/>
                <w:szCs w:val="22"/>
              </w:rPr>
              <w:t>:</w:t>
            </w:r>
          </w:p>
          <w:p w14:paraId="6C4CDCB6" w14:textId="77777777" w:rsidR="0048226C" w:rsidRDefault="0048226C" w:rsidP="0048226C">
            <w:pPr>
              <w:tabs>
                <w:tab w:val="left" w:pos="3544"/>
              </w:tabs>
              <w:rPr>
                <w:rFonts w:asciiTheme="minorHAnsi" w:hAnsiTheme="minorHAnsi" w:cs="Arial"/>
                <w:b/>
                <w:sz w:val="22"/>
                <w:szCs w:val="22"/>
              </w:rPr>
            </w:pPr>
          </w:p>
        </w:tc>
      </w:tr>
      <w:tr w:rsidR="0048226C" w14:paraId="1576E5B6" w14:textId="77777777" w:rsidTr="0048226C">
        <w:tc>
          <w:tcPr>
            <w:tcW w:w="5228" w:type="dxa"/>
          </w:tcPr>
          <w:p w14:paraId="5DF764B4" w14:textId="77777777" w:rsidR="0048226C" w:rsidRDefault="0048226C" w:rsidP="0048226C">
            <w:pPr>
              <w:tabs>
                <w:tab w:val="left" w:pos="3544"/>
              </w:tabs>
              <w:rPr>
                <w:rFonts w:asciiTheme="minorHAnsi" w:hAnsiTheme="minorHAnsi" w:cs="Arial"/>
                <w:sz w:val="22"/>
                <w:szCs w:val="22"/>
              </w:rPr>
            </w:pPr>
            <w:r w:rsidRPr="006B6D62">
              <w:rPr>
                <w:rFonts w:asciiTheme="minorHAnsi" w:hAnsiTheme="minorHAnsi" w:cs="Arial"/>
                <w:b/>
                <w:sz w:val="22"/>
                <w:szCs w:val="22"/>
              </w:rPr>
              <w:t>Contact Telephone Number</w:t>
            </w:r>
            <w:r w:rsidRPr="006B6D62">
              <w:rPr>
                <w:rFonts w:asciiTheme="minorHAnsi" w:hAnsiTheme="minorHAnsi" w:cs="Arial"/>
                <w:sz w:val="22"/>
                <w:szCs w:val="22"/>
              </w:rPr>
              <w:t>:</w:t>
            </w:r>
          </w:p>
          <w:p w14:paraId="76DF3E3B" w14:textId="77777777" w:rsidR="0048226C" w:rsidRPr="006B6D62" w:rsidRDefault="0048226C" w:rsidP="0048226C">
            <w:pPr>
              <w:tabs>
                <w:tab w:val="left" w:pos="3544"/>
              </w:tabs>
              <w:rPr>
                <w:rFonts w:asciiTheme="minorHAnsi" w:hAnsiTheme="minorHAnsi" w:cs="Arial"/>
                <w:b/>
                <w:sz w:val="22"/>
                <w:szCs w:val="22"/>
              </w:rPr>
            </w:pPr>
          </w:p>
        </w:tc>
        <w:tc>
          <w:tcPr>
            <w:tcW w:w="5228" w:type="dxa"/>
          </w:tcPr>
          <w:p w14:paraId="6D634C66" w14:textId="77777777" w:rsidR="0048226C" w:rsidRDefault="0048226C" w:rsidP="0048226C">
            <w:pPr>
              <w:tabs>
                <w:tab w:val="left" w:pos="3544"/>
              </w:tabs>
              <w:rPr>
                <w:rFonts w:asciiTheme="minorHAnsi" w:hAnsiTheme="minorHAnsi" w:cs="Arial"/>
                <w:b/>
                <w:sz w:val="22"/>
                <w:szCs w:val="22"/>
              </w:rPr>
            </w:pPr>
          </w:p>
        </w:tc>
      </w:tr>
    </w:tbl>
    <w:p w14:paraId="0D5725F3" w14:textId="77777777" w:rsidR="00AA34F0" w:rsidRDefault="00AA34F0" w:rsidP="006B6D62">
      <w:pPr>
        <w:rPr>
          <w:rFonts w:asciiTheme="minorHAnsi" w:hAnsiTheme="minorHAnsi" w:cs="Arial"/>
          <w:sz w:val="2"/>
          <w:szCs w:val="22"/>
        </w:rPr>
      </w:pPr>
    </w:p>
    <w:p w14:paraId="6357A2E8" w14:textId="77777777" w:rsidR="0082368A" w:rsidRDefault="0082368A" w:rsidP="006B6D62">
      <w:pPr>
        <w:rPr>
          <w:rFonts w:asciiTheme="minorHAnsi" w:hAnsiTheme="minorHAnsi" w:cs="Arial"/>
          <w:sz w:val="2"/>
          <w:szCs w:val="22"/>
        </w:rPr>
      </w:pPr>
    </w:p>
    <w:p w14:paraId="341190FF" w14:textId="77777777" w:rsidR="0082368A" w:rsidRDefault="0082368A" w:rsidP="006B6D62">
      <w:pPr>
        <w:rPr>
          <w:rFonts w:asciiTheme="minorHAnsi" w:hAnsiTheme="minorHAnsi" w:cs="Arial"/>
          <w:sz w:val="2"/>
          <w:szCs w:val="22"/>
        </w:rPr>
      </w:pPr>
    </w:p>
    <w:p w14:paraId="20F46400" w14:textId="77777777" w:rsidR="0082368A" w:rsidRDefault="0082368A" w:rsidP="006B6D62">
      <w:pPr>
        <w:rPr>
          <w:rFonts w:asciiTheme="minorHAnsi" w:hAnsiTheme="minorHAnsi" w:cs="Arial"/>
          <w:sz w:val="2"/>
          <w:szCs w:val="22"/>
        </w:rPr>
      </w:pPr>
    </w:p>
    <w:p w14:paraId="5AAD13EA" w14:textId="77777777" w:rsidR="0082368A" w:rsidRPr="0082368A" w:rsidRDefault="0082368A" w:rsidP="006B6D62">
      <w:pPr>
        <w:rPr>
          <w:rFonts w:asciiTheme="minorHAnsi" w:hAnsiTheme="minorHAnsi" w:cs="Arial"/>
          <w:sz w:val="2"/>
          <w:szCs w:val="22"/>
        </w:rPr>
      </w:pPr>
    </w:p>
    <w:p w14:paraId="3CE1CF86" w14:textId="77777777" w:rsidR="005E5D8C" w:rsidRPr="00371EE3" w:rsidRDefault="005E5D8C" w:rsidP="005E5D8C">
      <w:pPr>
        <w:tabs>
          <w:tab w:val="left" w:pos="3544"/>
        </w:tabs>
        <w:rPr>
          <w:rFonts w:asciiTheme="minorHAnsi" w:hAnsiTheme="minorHAnsi" w:cs="Arial"/>
          <w:b/>
          <w:sz w:val="20"/>
          <w:szCs w:val="20"/>
        </w:rPr>
      </w:pPr>
    </w:p>
    <w:tbl>
      <w:tblPr>
        <w:tblStyle w:val="TableGrid"/>
        <w:tblW w:w="10485" w:type="dxa"/>
        <w:tblInd w:w="5" w:type="dxa"/>
        <w:tblLook w:val="04A0" w:firstRow="1" w:lastRow="0" w:firstColumn="1" w:lastColumn="0" w:noHBand="0" w:noVBand="1"/>
      </w:tblPr>
      <w:tblGrid>
        <w:gridCol w:w="4930"/>
        <w:gridCol w:w="913"/>
        <w:gridCol w:w="992"/>
        <w:gridCol w:w="3650"/>
      </w:tblGrid>
      <w:tr w:rsidR="0048226C" w:rsidRPr="00662FD2" w14:paraId="06A27CCE" w14:textId="77777777" w:rsidTr="0048226C">
        <w:trPr>
          <w:trHeight w:val="212"/>
        </w:trPr>
        <w:tc>
          <w:tcPr>
            <w:tcW w:w="0" w:type="auto"/>
            <w:tcBorders>
              <w:top w:val="nil"/>
              <w:left w:val="nil"/>
            </w:tcBorders>
          </w:tcPr>
          <w:p w14:paraId="3DE32783" w14:textId="77777777" w:rsidR="0048226C" w:rsidRPr="00662FD2" w:rsidRDefault="0048226C" w:rsidP="0048226C">
            <w:pPr>
              <w:rPr>
                <w:sz w:val="22"/>
                <w:szCs w:val="22"/>
              </w:rPr>
            </w:pPr>
          </w:p>
        </w:tc>
        <w:tc>
          <w:tcPr>
            <w:tcW w:w="913" w:type="dxa"/>
          </w:tcPr>
          <w:p w14:paraId="4E6FB2A4" w14:textId="77777777" w:rsidR="0048226C" w:rsidRPr="00662FD2" w:rsidRDefault="0048226C">
            <w:pPr>
              <w:rPr>
                <w:rFonts w:ascii="Calibri" w:hAnsi="Calibri" w:cs="Calibri"/>
                <w:b/>
                <w:color w:val="000000"/>
                <w:sz w:val="22"/>
                <w:szCs w:val="22"/>
              </w:rPr>
            </w:pPr>
            <w:r w:rsidRPr="00662FD2">
              <w:rPr>
                <w:rFonts w:ascii="Calibri" w:hAnsi="Calibri" w:cs="Calibri"/>
                <w:b/>
                <w:color w:val="000000"/>
                <w:sz w:val="22"/>
                <w:szCs w:val="22"/>
              </w:rPr>
              <w:t>Yes</w:t>
            </w:r>
          </w:p>
        </w:tc>
        <w:tc>
          <w:tcPr>
            <w:tcW w:w="992" w:type="dxa"/>
          </w:tcPr>
          <w:p w14:paraId="2E25268E" w14:textId="77777777" w:rsidR="0048226C" w:rsidRPr="00662FD2" w:rsidRDefault="0048226C">
            <w:pPr>
              <w:rPr>
                <w:rFonts w:ascii="Calibri" w:hAnsi="Calibri" w:cs="Calibri"/>
                <w:b/>
                <w:color w:val="000000"/>
                <w:sz w:val="22"/>
                <w:szCs w:val="22"/>
              </w:rPr>
            </w:pPr>
            <w:r w:rsidRPr="00662FD2">
              <w:rPr>
                <w:rFonts w:ascii="Calibri" w:hAnsi="Calibri" w:cs="Calibri"/>
                <w:b/>
                <w:color w:val="000000"/>
                <w:sz w:val="22"/>
                <w:szCs w:val="22"/>
              </w:rPr>
              <w:t>No</w:t>
            </w:r>
          </w:p>
        </w:tc>
        <w:tc>
          <w:tcPr>
            <w:tcW w:w="3650" w:type="dxa"/>
            <w:tcBorders>
              <w:top w:val="single" w:sz="4" w:space="0" w:color="auto"/>
              <w:right w:val="single" w:sz="4" w:space="0" w:color="auto"/>
            </w:tcBorders>
          </w:tcPr>
          <w:p w14:paraId="6244DB6B" w14:textId="77777777" w:rsidR="0048226C" w:rsidRPr="00662FD2" w:rsidRDefault="0048226C">
            <w:pPr>
              <w:rPr>
                <w:rFonts w:ascii="Calibri" w:hAnsi="Calibri" w:cs="Calibri"/>
                <w:b/>
                <w:color w:val="000000"/>
                <w:sz w:val="22"/>
                <w:szCs w:val="22"/>
              </w:rPr>
            </w:pPr>
            <w:r w:rsidRPr="00662FD2">
              <w:rPr>
                <w:rFonts w:ascii="Calibri" w:hAnsi="Calibri" w:cs="Calibri"/>
                <w:b/>
                <w:color w:val="000000"/>
                <w:sz w:val="22"/>
                <w:szCs w:val="22"/>
              </w:rPr>
              <w:t>Comments</w:t>
            </w:r>
            <w:r w:rsidR="0004675A" w:rsidRPr="00662FD2">
              <w:rPr>
                <w:rFonts w:ascii="Calibri" w:hAnsi="Calibri" w:cs="Calibri"/>
                <w:b/>
                <w:color w:val="000000"/>
                <w:sz w:val="22"/>
                <w:szCs w:val="22"/>
              </w:rPr>
              <w:t xml:space="preserve"> </w:t>
            </w:r>
          </w:p>
        </w:tc>
      </w:tr>
      <w:tr w:rsidR="0048226C" w:rsidRPr="00662FD2" w14:paraId="281390A7" w14:textId="77777777" w:rsidTr="0048226C">
        <w:trPr>
          <w:trHeight w:val="212"/>
        </w:trPr>
        <w:tc>
          <w:tcPr>
            <w:tcW w:w="0" w:type="auto"/>
          </w:tcPr>
          <w:p w14:paraId="229A91A7" w14:textId="77777777" w:rsidR="0048226C" w:rsidRPr="00662FD2" w:rsidRDefault="0048226C" w:rsidP="0048226C">
            <w:pPr>
              <w:rPr>
                <w:rFonts w:ascii="Calibri" w:hAnsi="Calibri" w:cs="Calibri"/>
                <w:b/>
                <w:color w:val="000000"/>
                <w:sz w:val="22"/>
                <w:szCs w:val="22"/>
              </w:rPr>
            </w:pPr>
            <w:r w:rsidRPr="00662FD2">
              <w:rPr>
                <w:rFonts w:ascii="Calibri" w:hAnsi="Calibri" w:cs="Calibri"/>
                <w:b/>
                <w:color w:val="000000"/>
                <w:sz w:val="22"/>
                <w:szCs w:val="22"/>
              </w:rPr>
              <w:t>Any Risks?</w:t>
            </w:r>
          </w:p>
        </w:tc>
        <w:sdt>
          <w:sdtPr>
            <w:rPr>
              <w:rFonts w:ascii="Calibri" w:hAnsi="Calibri" w:cs="Calibri"/>
              <w:b/>
              <w:color w:val="000000"/>
              <w:sz w:val="22"/>
              <w:szCs w:val="22"/>
            </w:rPr>
            <w:id w:val="-918947832"/>
            <w14:checkbox>
              <w14:checked w14:val="0"/>
              <w14:checkedState w14:val="2612" w14:font="MS Gothic"/>
              <w14:uncheckedState w14:val="2610" w14:font="MS Gothic"/>
            </w14:checkbox>
          </w:sdtPr>
          <w:sdtEndPr/>
          <w:sdtContent>
            <w:tc>
              <w:tcPr>
                <w:tcW w:w="913" w:type="dxa"/>
              </w:tcPr>
              <w:p w14:paraId="1ED26A98" w14:textId="77777777" w:rsidR="0048226C" w:rsidRPr="00662FD2" w:rsidRDefault="0048226C" w:rsidP="0048226C">
                <w:pPr>
                  <w:rPr>
                    <w:rFonts w:ascii="Calibri" w:hAnsi="Calibri" w:cs="Calibri"/>
                    <w:b/>
                    <w:color w:val="000000"/>
                    <w:sz w:val="22"/>
                    <w:szCs w:val="22"/>
                  </w:rPr>
                </w:pPr>
                <w:r w:rsidRPr="00662FD2">
                  <w:rPr>
                    <w:rFonts w:ascii="MS Gothic" w:eastAsia="MS Gothic" w:hAnsi="MS Gothic" w:cs="Calibri" w:hint="eastAsia"/>
                    <w:b/>
                    <w:color w:val="000000"/>
                    <w:sz w:val="22"/>
                    <w:szCs w:val="22"/>
                  </w:rPr>
                  <w:t>☐</w:t>
                </w:r>
              </w:p>
            </w:tc>
          </w:sdtContent>
        </w:sdt>
        <w:sdt>
          <w:sdtPr>
            <w:rPr>
              <w:rFonts w:ascii="Calibri" w:hAnsi="Calibri" w:cs="Calibri"/>
              <w:b/>
              <w:color w:val="000000"/>
              <w:sz w:val="22"/>
              <w:szCs w:val="22"/>
            </w:rPr>
            <w:id w:val="-1467805036"/>
            <w14:checkbox>
              <w14:checked w14:val="0"/>
              <w14:checkedState w14:val="2612" w14:font="MS Gothic"/>
              <w14:uncheckedState w14:val="2610" w14:font="MS Gothic"/>
            </w14:checkbox>
          </w:sdtPr>
          <w:sdtEndPr/>
          <w:sdtContent>
            <w:tc>
              <w:tcPr>
                <w:tcW w:w="992" w:type="dxa"/>
              </w:tcPr>
              <w:p w14:paraId="0950022B" w14:textId="77777777" w:rsidR="0048226C" w:rsidRPr="00662FD2" w:rsidRDefault="0048226C" w:rsidP="0048226C">
                <w:pPr>
                  <w:rPr>
                    <w:rFonts w:ascii="Calibri" w:hAnsi="Calibri" w:cs="Calibri"/>
                    <w:b/>
                    <w:color w:val="000000"/>
                    <w:sz w:val="22"/>
                    <w:szCs w:val="22"/>
                  </w:rPr>
                </w:pPr>
                <w:r w:rsidRPr="00662FD2">
                  <w:rPr>
                    <w:rFonts w:ascii="MS Gothic" w:eastAsia="MS Gothic" w:hAnsi="MS Gothic" w:cs="Calibri" w:hint="eastAsia"/>
                    <w:b/>
                    <w:color w:val="000000"/>
                    <w:sz w:val="22"/>
                    <w:szCs w:val="22"/>
                  </w:rPr>
                  <w:t>☐</w:t>
                </w:r>
              </w:p>
            </w:tc>
          </w:sdtContent>
        </w:sdt>
        <w:tc>
          <w:tcPr>
            <w:tcW w:w="3650" w:type="dxa"/>
          </w:tcPr>
          <w:p w14:paraId="5D6FE0E5" w14:textId="77777777" w:rsidR="0048226C" w:rsidRPr="00662FD2" w:rsidRDefault="0048226C" w:rsidP="0048226C">
            <w:pPr>
              <w:rPr>
                <w:rFonts w:ascii="Calibri" w:hAnsi="Calibri" w:cs="Calibri"/>
                <w:b/>
                <w:color w:val="000000"/>
                <w:sz w:val="22"/>
                <w:szCs w:val="22"/>
              </w:rPr>
            </w:pPr>
          </w:p>
        </w:tc>
      </w:tr>
      <w:tr w:rsidR="0048226C" w:rsidRPr="00662FD2" w14:paraId="0EF60545" w14:textId="77777777" w:rsidTr="0048226C">
        <w:trPr>
          <w:trHeight w:val="212"/>
        </w:trPr>
        <w:tc>
          <w:tcPr>
            <w:tcW w:w="0" w:type="auto"/>
          </w:tcPr>
          <w:p w14:paraId="11A119E2" w14:textId="77777777" w:rsidR="0048226C" w:rsidRPr="00662FD2" w:rsidRDefault="0048226C" w:rsidP="0048226C">
            <w:pPr>
              <w:rPr>
                <w:rFonts w:ascii="Calibri" w:hAnsi="Calibri" w:cs="Calibri"/>
                <w:color w:val="000000"/>
                <w:sz w:val="22"/>
                <w:szCs w:val="22"/>
              </w:rPr>
            </w:pPr>
            <w:r w:rsidRPr="00662FD2">
              <w:rPr>
                <w:rFonts w:ascii="Calibri" w:hAnsi="Calibri" w:cs="Calibri"/>
                <w:b/>
                <w:color w:val="000000"/>
                <w:sz w:val="22"/>
                <w:szCs w:val="22"/>
              </w:rPr>
              <w:t>Any assistance needed?</w:t>
            </w:r>
          </w:p>
        </w:tc>
        <w:sdt>
          <w:sdtPr>
            <w:rPr>
              <w:rFonts w:ascii="Calibri" w:hAnsi="Calibri" w:cs="Calibri"/>
              <w:b/>
              <w:color w:val="000000"/>
              <w:sz w:val="22"/>
              <w:szCs w:val="22"/>
            </w:rPr>
            <w:id w:val="-2084056543"/>
            <w14:checkbox>
              <w14:checked w14:val="0"/>
              <w14:checkedState w14:val="2612" w14:font="MS Gothic"/>
              <w14:uncheckedState w14:val="2610" w14:font="MS Gothic"/>
            </w14:checkbox>
          </w:sdtPr>
          <w:sdtEndPr/>
          <w:sdtContent>
            <w:tc>
              <w:tcPr>
                <w:tcW w:w="913" w:type="dxa"/>
              </w:tcPr>
              <w:p w14:paraId="6C6AA3F4" w14:textId="77777777" w:rsidR="0048226C" w:rsidRPr="00662FD2" w:rsidRDefault="0048226C" w:rsidP="0048226C">
                <w:pPr>
                  <w:rPr>
                    <w:rFonts w:ascii="Calibri" w:hAnsi="Calibri" w:cs="Calibri"/>
                    <w:color w:val="000000"/>
                    <w:sz w:val="22"/>
                    <w:szCs w:val="22"/>
                  </w:rPr>
                </w:pPr>
                <w:r w:rsidRPr="00662FD2">
                  <w:rPr>
                    <w:rFonts w:ascii="MS Gothic" w:eastAsia="MS Gothic" w:hAnsi="MS Gothic" w:cs="Calibri" w:hint="eastAsia"/>
                    <w:b/>
                    <w:color w:val="000000"/>
                    <w:sz w:val="22"/>
                    <w:szCs w:val="22"/>
                  </w:rPr>
                  <w:t>☐</w:t>
                </w:r>
              </w:p>
            </w:tc>
          </w:sdtContent>
        </w:sdt>
        <w:sdt>
          <w:sdtPr>
            <w:rPr>
              <w:rFonts w:ascii="Calibri" w:hAnsi="Calibri" w:cs="Calibri"/>
              <w:b/>
              <w:color w:val="000000"/>
              <w:sz w:val="22"/>
              <w:szCs w:val="22"/>
            </w:rPr>
            <w:id w:val="624973873"/>
            <w14:checkbox>
              <w14:checked w14:val="0"/>
              <w14:checkedState w14:val="2612" w14:font="MS Gothic"/>
              <w14:uncheckedState w14:val="2610" w14:font="MS Gothic"/>
            </w14:checkbox>
          </w:sdtPr>
          <w:sdtEndPr/>
          <w:sdtContent>
            <w:tc>
              <w:tcPr>
                <w:tcW w:w="992" w:type="dxa"/>
              </w:tcPr>
              <w:p w14:paraId="5220B1F7" w14:textId="77777777" w:rsidR="0048226C" w:rsidRPr="00662FD2" w:rsidRDefault="005C5381" w:rsidP="0048226C">
                <w:pPr>
                  <w:rPr>
                    <w:rFonts w:ascii="Calibri" w:hAnsi="Calibri" w:cs="Calibri"/>
                    <w:color w:val="000000"/>
                    <w:sz w:val="22"/>
                    <w:szCs w:val="22"/>
                  </w:rPr>
                </w:pPr>
                <w:r>
                  <w:rPr>
                    <w:rFonts w:ascii="MS Gothic" w:eastAsia="MS Gothic" w:hAnsi="MS Gothic" w:cs="Calibri" w:hint="eastAsia"/>
                    <w:b/>
                    <w:color w:val="000000"/>
                    <w:sz w:val="22"/>
                    <w:szCs w:val="22"/>
                  </w:rPr>
                  <w:t>☐</w:t>
                </w:r>
              </w:p>
            </w:tc>
          </w:sdtContent>
        </w:sdt>
        <w:tc>
          <w:tcPr>
            <w:tcW w:w="3650" w:type="dxa"/>
          </w:tcPr>
          <w:p w14:paraId="4B5820FA" w14:textId="77777777" w:rsidR="0048226C" w:rsidRPr="00662FD2" w:rsidRDefault="0048226C" w:rsidP="0048226C">
            <w:pPr>
              <w:rPr>
                <w:rFonts w:ascii="Calibri" w:hAnsi="Calibri" w:cs="Calibri"/>
                <w:color w:val="000000"/>
                <w:sz w:val="22"/>
                <w:szCs w:val="22"/>
              </w:rPr>
            </w:pPr>
          </w:p>
        </w:tc>
      </w:tr>
      <w:tr w:rsidR="00E3000E" w14:paraId="15829C9B" w14:textId="77777777" w:rsidTr="0048226C">
        <w:trPr>
          <w:trHeight w:val="212"/>
        </w:trPr>
        <w:tc>
          <w:tcPr>
            <w:tcW w:w="0" w:type="auto"/>
            <w:hideMark/>
          </w:tcPr>
          <w:p w14:paraId="0F34D181" w14:textId="77777777" w:rsidR="00E3000E" w:rsidRPr="0048226C" w:rsidRDefault="00E3000E">
            <w:pPr>
              <w:rPr>
                <w:rFonts w:ascii="Calibri" w:hAnsi="Calibri" w:cs="Calibri"/>
                <w:color w:val="000000"/>
                <w:sz w:val="20"/>
                <w:szCs w:val="20"/>
              </w:rPr>
            </w:pPr>
            <w:r w:rsidRPr="0048226C">
              <w:rPr>
                <w:rFonts w:ascii="Calibri" w:hAnsi="Calibri" w:cs="Calibri"/>
                <w:color w:val="000000"/>
                <w:sz w:val="20"/>
                <w:szCs w:val="20"/>
              </w:rPr>
              <w:t>Medical Condition / Allergies </w:t>
            </w:r>
          </w:p>
        </w:tc>
        <w:sdt>
          <w:sdtPr>
            <w:rPr>
              <w:rFonts w:ascii="Calibri" w:hAnsi="Calibri" w:cs="Calibri"/>
              <w:color w:val="000000"/>
              <w:sz w:val="20"/>
              <w:szCs w:val="20"/>
            </w:rPr>
            <w:id w:val="-331598122"/>
            <w14:checkbox>
              <w14:checked w14:val="0"/>
              <w14:checkedState w14:val="2612" w14:font="MS Gothic"/>
              <w14:uncheckedState w14:val="2610" w14:font="MS Gothic"/>
            </w14:checkbox>
          </w:sdtPr>
          <w:sdtEndPr/>
          <w:sdtContent>
            <w:tc>
              <w:tcPr>
                <w:tcW w:w="913" w:type="dxa"/>
              </w:tcPr>
              <w:p w14:paraId="7856067F" w14:textId="77777777" w:rsidR="00E3000E" w:rsidRDefault="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250614033"/>
            <w14:checkbox>
              <w14:checked w14:val="0"/>
              <w14:checkedState w14:val="2612" w14:font="MS Gothic"/>
              <w14:uncheckedState w14:val="2610" w14:font="MS Gothic"/>
            </w14:checkbox>
          </w:sdtPr>
          <w:sdtEndPr/>
          <w:sdtContent>
            <w:tc>
              <w:tcPr>
                <w:tcW w:w="992" w:type="dxa"/>
              </w:tcPr>
              <w:p w14:paraId="17441EAA" w14:textId="77777777" w:rsidR="00E3000E" w:rsidRDefault="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2B592239" w14:textId="77777777" w:rsidR="00E3000E" w:rsidRDefault="00E3000E">
            <w:pPr>
              <w:rPr>
                <w:rFonts w:ascii="Calibri" w:hAnsi="Calibri" w:cs="Calibri"/>
                <w:color w:val="000000"/>
                <w:sz w:val="20"/>
                <w:szCs w:val="20"/>
              </w:rPr>
            </w:pPr>
          </w:p>
        </w:tc>
      </w:tr>
      <w:tr w:rsidR="00E3000E" w14:paraId="3D88C7FF" w14:textId="77777777" w:rsidTr="0048226C">
        <w:tc>
          <w:tcPr>
            <w:tcW w:w="0" w:type="auto"/>
            <w:hideMark/>
          </w:tcPr>
          <w:p w14:paraId="4EBEAD1E"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Risk of non-compliance with medication </w:t>
            </w:r>
          </w:p>
        </w:tc>
        <w:sdt>
          <w:sdtPr>
            <w:rPr>
              <w:rFonts w:ascii="Calibri" w:hAnsi="Calibri" w:cs="Calibri"/>
              <w:color w:val="000000"/>
              <w:sz w:val="20"/>
              <w:szCs w:val="20"/>
            </w:rPr>
            <w:id w:val="-1825732426"/>
            <w14:checkbox>
              <w14:checked w14:val="0"/>
              <w14:checkedState w14:val="2612" w14:font="MS Gothic"/>
              <w14:uncheckedState w14:val="2610" w14:font="MS Gothic"/>
            </w14:checkbox>
          </w:sdtPr>
          <w:sdtEndPr/>
          <w:sdtContent>
            <w:tc>
              <w:tcPr>
                <w:tcW w:w="913" w:type="dxa"/>
              </w:tcPr>
              <w:p w14:paraId="04042454"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339662378"/>
            <w14:checkbox>
              <w14:checked w14:val="0"/>
              <w14:checkedState w14:val="2612" w14:font="MS Gothic"/>
              <w14:uncheckedState w14:val="2610" w14:font="MS Gothic"/>
            </w14:checkbox>
          </w:sdtPr>
          <w:sdtEndPr/>
          <w:sdtContent>
            <w:tc>
              <w:tcPr>
                <w:tcW w:w="992" w:type="dxa"/>
              </w:tcPr>
              <w:p w14:paraId="2DF2687C"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479F18D7" w14:textId="77777777" w:rsidR="00E3000E" w:rsidRDefault="00E3000E" w:rsidP="00E3000E">
            <w:pPr>
              <w:rPr>
                <w:rFonts w:ascii="Calibri" w:hAnsi="Calibri" w:cs="Calibri"/>
                <w:color w:val="000000"/>
                <w:sz w:val="20"/>
                <w:szCs w:val="20"/>
              </w:rPr>
            </w:pPr>
          </w:p>
        </w:tc>
      </w:tr>
      <w:tr w:rsidR="00E3000E" w14:paraId="2365D67A" w14:textId="77777777" w:rsidTr="0048226C">
        <w:tc>
          <w:tcPr>
            <w:tcW w:w="0" w:type="auto"/>
            <w:hideMark/>
          </w:tcPr>
          <w:p w14:paraId="436D5DF3"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Skin integrity </w:t>
            </w:r>
          </w:p>
        </w:tc>
        <w:sdt>
          <w:sdtPr>
            <w:rPr>
              <w:rFonts w:ascii="Calibri" w:hAnsi="Calibri" w:cs="Calibri"/>
              <w:color w:val="000000"/>
              <w:sz w:val="20"/>
              <w:szCs w:val="20"/>
            </w:rPr>
            <w:id w:val="477655972"/>
            <w14:checkbox>
              <w14:checked w14:val="0"/>
              <w14:checkedState w14:val="2612" w14:font="MS Gothic"/>
              <w14:uncheckedState w14:val="2610" w14:font="MS Gothic"/>
            </w14:checkbox>
          </w:sdtPr>
          <w:sdtEndPr/>
          <w:sdtContent>
            <w:tc>
              <w:tcPr>
                <w:tcW w:w="913" w:type="dxa"/>
              </w:tcPr>
              <w:p w14:paraId="55BA04B9"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903977262"/>
            <w14:checkbox>
              <w14:checked w14:val="0"/>
              <w14:checkedState w14:val="2612" w14:font="MS Gothic"/>
              <w14:uncheckedState w14:val="2610" w14:font="MS Gothic"/>
            </w14:checkbox>
          </w:sdtPr>
          <w:sdtEndPr/>
          <w:sdtContent>
            <w:tc>
              <w:tcPr>
                <w:tcW w:w="992" w:type="dxa"/>
              </w:tcPr>
              <w:p w14:paraId="5C54180E"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212BABAD" w14:textId="77777777" w:rsidR="00E3000E" w:rsidRDefault="00E3000E" w:rsidP="00E3000E">
            <w:pPr>
              <w:rPr>
                <w:rFonts w:ascii="Calibri" w:hAnsi="Calibri" w:cs="Calibri"/>
                <w:color w:val="000000"/>
                <w:sz w:val="20"/>
                <w:szCs w:val="20"/>
              </w:rPr>
            </w:pPr>
          </w:p>
        </w:tc>
      </w:tr>
      <w:tr w:rsidR="00E3000E" w14:paraId="5BE7CAEF" w14:textId="77777777" w:rsidTr="0048226C">
        <w:tc>
          <w:tcPr>
            <w:tcW w:w="0" w:type="auto"/>
            <w:hideMark/>
          </w:tcPr>
          <w:p w14:paraId="14E1DCDE"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Nutrition </w:t>
            </w:r>
          </w:p>
        </w:tc>
        <w:sdt>
          <w:sdtPr>
            <w:rPr>
              <w:rFonts w:ascii="Calibri" w:hAnsi="Calibri" w:cs="Calibri"/>
              <w:color w:val="000000"/>
              <w:sz w:val="20"/>
              <w:szCs w:val="20"/>
            </w:rPr>
            <w:id w:val="991837320"/>
            <w14:checkbox>
              <w14:checked w14:val="0"/>
              <w14:checkedState w14:val="2612" w14:font="MS Gothic"/>
              <w14:uncheckedState w14:val="2610" w14:font="MS Gothic"/>
            </w14:checkbox>
          </w:sdtPr>
          <w:sdtEndPr/>
          <w:sdtContent>
            <w:tc>
              <w:tcPr>
                <w:tcW w:w="913" w:type="dxa"/>
              </w:tcPr>
              <w:p w14:paraId="37E2DC42"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286279224"/>
            <w14:checkbox>
              <w14:checked w14:val="0"/>
              <w14:checkedState w14:val="2612" w14:font="MS Gothic"/>
              <w14:uncheckedState w14:val="2610" w14:font="MS Gothic"/>
            </w14:checkbox>
          </w:sdtPr>
          <w:sdtEndPr/>
          <w:sdtContent>
            <w:tc>
              <w:tcPr>
                <w:tcW w:w="992" w:type="dxa"/>
              </w:tcPr>
              <w:p w14:paraId="15289EE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263DB7A" w14:textId="77777777" w:rsidR="00E3000E" w:rsidRDefault="00E3000E" w:rsidP="00E3000E">
            <w:pPr>
              <w:rPr>
                <w:rFonts w:ascii="Calibri" w:hAnsi="Calibri" w:cs="Calibri"/>
                <w:color w:val="000000"/>
                <w:sz w:val="20"/>
                <w:szCs w:val="20"/>
              </w:rPr>
            </w:pPr>
          </w:p>
        </w:tc>
      </w:tr>
      <w:tr w:rsidR="00E3000E" w14:paraId="353CFBC7" w14:textId="77777777" w:rsidTr="0048226C">
        <w:tc>
          <w:tcPr>
            <w:tcW w:w="0" w:type="auto"/>
            <w:hideMark/>
          </w:tcPr>
          <w:p w14:paraId="66611714"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Communication </w:t>
            </w:r>
          </w:p>
        </w:tc>
        <w:sdt>
          <w:sdtPr>
            <w:rPr>
              <w:rFonts w:ascii="Calibri" w:hAnsi="Calibri" w:cs="Calibri"/>
              <w:color w:val="000000"/>
              <w:sz w:val="20"/>
              <w:szCs w:val="20"/>
            </w:rPr>
            <w:id w:val="-1329820370"/>
            <w14:checkbox>
              <w14:checked w14:val="0"/>
              <w14:checkedState w14:val="2612" w14:font="MS Gothic"/>
              <w14:uncheckedState w14:val="2610" w14:font="MS Gothic"/>
            </w14:checkbox>
          </w:sdtPr>
          <w:sdtEndPr/>
          <w:sdtContent>
            <w:tc>
              <w:tcPr>
                <w:tcW w:w="913" w:type="dxa"/>
              </w:tcPr>
              <w:p w14:paraId="35BF3574"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080951705"/>
            <w14:checkbox>
              <w14:checked w14:val="0"/>
              <w14:checkedState w14:val="2612" w14:font="MS Gothic"/>
              <w14:uncheckedState w14:val="2610" w14:font="MS Gothic"/>
            </w14:checkbox>
          </w:sdtPr>
          <w:sdtEndPr/>
          <w:sdtContent>
            <w:tc>
              <w:tcPr>
                <w:tcW w:w="992" w:type="dxa"/>
              </w:tcPr>
              <w:p w14:paraId="03727F28"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A84D71B" w14:textId="77777777" w:rsidR="00E3000E" w:rsidRDefault="00E3000E" w:rsidP="00E3000E">
            <w:pPr>
              <w:rPr>
                <w:rFonts w:ascii="Calibri" w:hAnsi="Calibri" w:cs="Calibri"/>
                <w:color w:val="000000"/>
                <w:sz w:val="20"/>
                <w:szCs w:val="20"/>
              </w:rPr>
            </w:pPr>
          </w:p>
        </w:tc>
      </w:tr>
      <w:tr w:rsidR="00E3000E" w14:paraId="282C79C5" w14:textId="77777777" w:rsidTr="0048226C">
        <w:tc>
          <w:tcPr>
            <w:tcW w:w="0" w:type="auto"/>
            <w:hideMark/>
          </w:tcPr>
          <w:p w14:paraId="7F93DA61"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Swallowing / choking </w:t>
            </w:r>
          </w:p>
        </w:tc>
        <w:sdt>
          <w:sdtPr>
            <w:rPr>
              <w:rFonts w:ascii="Calibri" w:hAnsi="Calibri" w:cs="Calibri"/>
              <w:color w:val="000000"/>
              <w:sz w:val="20"/>
              <w:szCs w:val="20"/>
            </w:rPr>
            <w:id w:val="-1000887768"/>
            <w14:checkbox>
              <w14:checked w14:val="0"/>
              <w14:checkedState w14:val="2612" w14:font="MS Gothic"/>
              <w14:uncheckedState w14:val="2610" w14:font="MS Gothic"/>
            </w14:checkbox>
          </w:sdtPr>
          <w:sdtEndPr/>
          <w:sdtContent>
            <w:tc>
              <w:tcPr>
                <w:tcW w:w="913" w:type="dxa"/>
              </w:tcPr>
              <w:p w14:paraId="662DBA5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480660901"/>
            <w14:checkbox>
              <w14:checked w14:val="0"/>
              <w14:checkedState w14:val="2612" w14:font="MS Gothic"/>
              <w14:uncheckedState w14:val="2610" w14:font="MS Gothic"/>
            </w14:checkbox>
          </w:sdtPr>
          <w:sdtEndPr/>
          <w:sdtContent>
            <w:tc>
              <w:tcPr>
                <w:tcW w:w="992" w:type="dxa"/>
              </w:tcPr>
              <w:p w14:paraId="035191AB"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6B4DF13C" w14:textId="77777777" w:rsidR="00E3000E" w:rsidRDefault="00E3000E" w:rsidP="00E3000E">
            <w:pPr>
              <w:rPr>
                <w:rFonts w:ascii="Calibri" w:hAnsi="Calibri" w:cs="Calibri"/>
                <w:color w:val="000000"/>
                <w:sz w:val="20"/>
                <w:szCs w:val="20"/>
              </w:rPr>
            </w:pPr>
          </w:p>
        </w:tc>
      </w:tr>
      <w:tr w:rsidR="00E3000E" w14:paraId="25AECDCF" w14:textId="77777777" w:rsidTr="0048226C">
        <w:tc>
          <w:tcPr>
            <w:tcW w:w="0" w:type="auto"/>
            <w:hideMark/>
          </w:tcPr>
          <w:p w14:paraId="4D48456B" w14:textId="77777777" w:rsidR="00E3000E" w:rsidRPr="0048226C" w:rsidRDefault="0004675A" w:rsidP="00E3000E">
            <w:pPr>
              <w:rPr>
                <w:rFonts w:ascii="Calibri" w:hAnsi="Calibri" w:cs="Calibri"/>
                <w:color w:val="000000"/>
                <w:sz w:val="20"/>
                <w:szCs w:val="20"/>
              </w:rPr>
            </w:pPr>
            <w:r w:rsidRPr="0048226C">
              <w:rPr>
                <w:rFonts w:ascii="Calibri" w:hAnsi="Calibri" w:cs="Calibri"/>
                <w:color w:val="000000"/>
                <w:sz w:val="20"/>
                <w:szCs w:val="20"/>
              </w:rPr>
              <w:t>Orthopaedic</w:t>
            </w:r>
            <w:r w:rsidR="00E3000E" w:rsidRPr="0048226C">
              <w:rPr>
                <w:rFonts w:ascii="Calibri" w:hAnsi="Calibri" w:cs="Calibri"/>
                <w:color w:val="000000"/>
                <w:sz w:val="20"/>
                <w:szCs w:val="20"/>
              </w:rPr>
              <w:t xml:space="preserve"> considerations </w:t>
            </w:r>
          </w:p>
        </w:tc>
        <w:sdt>
          <w:sdtPr>
            <w:rPr>
              <w:rFonts w:ascii="Calibri" w:hAnsi="Calibri" w:cs="Calibri"/>
              <w:color w:val="000000"/>
              <w:sz w:val="20"/>
              <w:szCs w:val="20"/>
            </w:rPr>
            <w:id w:val="-403682039"/>
            <w14:checkbox>
              <w14:checked w14:val="0"/>
              <w14:checkedState w14:val="2612" w14:font="MS Gothic"/>
              <w14:uncheckedState w14:val="2610" w14:font="MS Gothic"/>
            </w14:checkbox>
          </w:sdtPr>
          <w:sdtEndPr/>
          <w:sdtContent>
            <w:tc>
              <w:tcPr>
                <w:tcW w:w="913" w:type="dxa"/>
              </w:tcPr>
              <w:p w14:paraId="689C055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452069845"/>
            <w14:checkbox>
              <w14:checked w14:val="0"/>
              <w14:checkedState w14:val="2612" w14:font="MS Gothic"/>
              <w14:uncheckedState w14:val="2610" w14:font="MS Gothic"/>
            </w14:checkbox>
          </w:sdtPr>
          <w:sdtEndPr/>
          <w:sdtContent>
            <w:tc>
              <w:tcPr>
                <w:tcW w:w="992" w:type="dxa"/>
              </w:tcPr>
              <w:p w14:paraId="4484E066"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38A17914" w14:textId="77777777" w:rsidR="00E3000E" w:rsidRDefault="00E3000E" w:rsidP="00E3000E">
            <w:pPr>
              <w:rPr>
                <w:rFonts w:ascii="Calibri" w:hAnsi="Calibri" w:cs="Calibri"/>
                <w:color w:val="000000"/>
                <w:sz w:val="20"/>
                <w:szCs w:val="20"/>
              </w:rPr>
            </w:pPr>
          </w:p>
        </w:tc>
      </w:tr>
      <w:tr w:rsidR="00E3000E" w14:paraId="6F4D8C5F" w14:textId="77777777" w:rsidTr="0048226C">
        <w:tc>
          <w:tcPr>
            <w:tcW w:w="0" w:type="auto"/>
            <w:hideMark/>
          </w:tcPr>
          <w:p w14:paraId="3E1A3400"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Mobility </w:t>
            </w:r>
          </w:p>
        </w:tc>
        <w:sdt>
          <w:sdtPr>
            <w:rPr>
              <w:rFonts w:ascii="Calibri" w:hAnsi="Calibri" w:cs="Calibri"/>
              <w:color w:val="000000"/>
              <w:sz w:val="20"/>
              <w:szCs w:val="20"/>
            </w:rPr>
            <w:id w:val="181482955"/>
            <w14:checkbox>
              <w14:checked w14:val="0"/>
              <w14:checkedState w14:val="2612" w14:font="MS Gothic"/>
              <w14:uncheckedState w14:val="2610" w14:font="MS Gothic"/>
            </w14:checkbox>
          </w:sdtPr>
          <w:sdtEndPr/>
          <w:sdtContent>
            <w:tc>
              <w:tcPr>
                <w:tcW w:w="913" w:type="dxa"/>
              </w:tcPr>
              <w:p w14:paraId="0E49A784"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778515167"/>
            <w14:checkbox>
              <w14:checked w14:val="0"/>
              <w14:checkedState w14:val="2612" w14:font="MS Gothic"/>
              <w14:uncheckedState w14:val="2610" w14:font="MS Gothic"/>
            </w14:checkbox>
          </w:sdtPr>
          <w:sdtEndPr/>
          <w:sdtContent>
            <w:tc>
              <w:tcPr>
                <w:tcW w:w="992" w:type="dxa"/>
              </w:tcPr>
              <w:p w14:paraId="3AAC195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77541243" w14:textId="77777777" w:rsidR="00E3000E" w:rsidRDefault="00E3000E" w:rsidP="00E3000E">
            <w:pPr>
              <w:rPr>
                <w:rFonts w:ascii="Calibri" w:hAnsi="Calibri" w:cs="Calibri"/>
                <w:color w:val="000000"/>
                <w:sz w:val="20"/>
                <w:szCs w:val="20"/>
              </w:rPr>
            </w:pPr>
          </w:p>
        </w:tc>
      </w:tr>
      <w:tr w:rsidR="00E3000E" w14:paraId="5FC20FD3" w14:textId="77777777" w:rsidTr="0048226C">
        <w:tc>
          <w:tcPr>
            <w:tcW w:w="0" w:type="auto"/>
            <w:hideMark/>
          </w:tcPr>
          <w:p w14:paraId="0D0F186B"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Manual handling / transferring </w:t>
            </w:r>
          </w:p>
        </w:tc>
        <w:sdt>
          <w:sdtPr>
            <w:rPr>
              <w:rFonts w:ascii="Calibri" w:hAnsi="Calibri" w:cs="Calibri"/>
              <w:color w:val="000000"/>
              <w:sz w:val="20"/>
              <w:szCs w:val="20"/>
            </w:rPr>
            <w:id w:val="559296484"/>
            <w14:checkbox>
              <w14:checked w14:val="0"/>
              <w14:checkedState w14:val="2612" w14:font="MS Gothic"/>
              <w14:uncheckedState w14:val="2610" w14:font="MS Gothic"/>
            </w14:checkbox>
          </w:sdtPr>
          <w:sdtEndPr/>
          <w:sdtContent>
            <w:tc>
              <w:tcPr>
                <w:tcW w:w="913" w:type="dxa"/>
              </w:tcPr>
              <w:p w14:paraId="172876BF"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292595926"/>
            <w14:checkbox>
              <w14:checked w14:val="0"/>
              <w14:checkedState w14:val="2612" w14:font="MS Gothic"/>
              <w14:uncheckedState w14:val="2610" w14:font="MS Gothic"/>
            </w14:checkbox>
          </w:sdtPr>
          <w:sdtEndPr/>
          <w:sdtContent>
            <w:tc>
              <w:tcPr>
                <w:tcW w:w="992" w:type="dxa"/>
              </w:tcPr>
              <w:p w14:paraId="066047DF"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36B1D841" w14:textId="77777777" w:rsidR="00E3000E" w:rsidRDefault="00E3000E" w:rsidP="00E3000E">
            <w:pPr>
              <w:rPr>
                <w:rFonts w:ascii="Calibri" w:hAnsi="Calibri" w:cs="Calibri"/>
                <w:color w:val="000000"/>
                <w:sz w:val="20"/>
                <w:szCs w:val="20"/>
              </w:rPr>
            </w:pPr>
          </w:p>
        </w:tc>
      </w:tr>
      <w:tr w:rsidR="00E3000E" w14:paraId="6634C1ED" w14:textId="77777777" w:rsidTr="0048226C">
        <w:tc>
          <w:tcPr>
            <w:tcW w:w="0" w:type="auto"/>
            <w:hideMark/>
          </w:tcPr>
          <w:p w14:paraId="32E6062B"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Dis-orientation / Memory </w:t>
            </w:r>
          </w:p>
        </w:tc>
        <w:sdt>
          <w:sdtPr>
            <w:rPr>
              <w:rFonts w:ascii="Calibri" w:hAnsi="Calibri" w:cs="Calibri"/>
              <w:color w:val="000000"/>
              <w:sz w:val="20"/>
              <w:szCs w:val="20"/>
            </w:rPr>
            <w:id w:val="-884639495"/>
            <w14:checkbox>
              <w14:checked w14:val="0"/>
              <w14:checkedState w14:val="2612" w14:font="MS Gothic"/>
              <w14:uncheckedState w14:val="2610" w14:font="MS Gothic"/>
            </w14:checkbox>
          </w:sdtPr>
          <w:sdtEndPr/>
          <w:sdtContent>
            <w:tc>
              <w:tcPr>
                <w:tcW w:w="913" w:type="dxa"/>
              </w:tcPr>
              <w:p w14:paraId="3D876468"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683124184"/>
            <w14:checkbox>
              <w14:checked w14:val="0"/>
              <w14:checkedState w14:val="2612" w14:font="MS Gothic"/>
              <w14:uncheckedState w14:val="2610" w14:font="MS Gothic"/>
            </w14:checkbox>
          </w:sdtPr>
          <w:sdtEndPr/>
          <w:sdtContent>
            <w:tc>
              <w:tcPr>
                <w:tcW w:w="992" w:type="dxa"/>
              </w:tcPr>
              <w:p w14:paraId="0E23B9E2"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0B9ECD40" w14:textId="77777777" w:rsidR="00E3000E" w:rsidRDefault="00E3000E" w:rsidP="00E3000E">
            <w:pPr>
              <w:rPr>
                <w:rFonts w:ascii="Calibri" w:hAnsi="Calibri" w:cs="Calibri"/>
                <w:color w:val="000000"/>
                <w:sz w:val="20"/>
                <w:szCs w:val="20"/>
              </w:rPr>
            </w:pPr>
          </w:p>
        </w:tc>
      </w:tr>
      <w:tr w:rsidR="00E3000E" w14:paraId="34C77A72" w14:textId="77777777" w:rsidTr="0048226C">
        <w:tc>
          <w:tcPr>
            <w:tcW w:w="0" w:type="auto"/>
            <w:hideMark/>
          </w:tcPr>
          <w:p w14:paraId="11008B59"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Risk of absconding </w:t>
            </w:r>
          </w:p>
        </w:tc>
        <w:sdt>
          <w:sdtPr>
            <w:rPr>
              <w:rFonts w:ascii="Calibri" w:hAnsi="Calibri" w:cs="Calibri"/>
              <w:color w:val="000000"/>
              <w:sz w:val="20"/>
              <w:szCs w:val="20"/>
            </w:rPr>
            <w:id w:val="-2362957"/>
            <w14:checkbox>
              <w14:checked w14:val="0"/>
              <w14:checkedState w14:val="2612" w14:font="MS Gothic"/>
              <w14:uncheckedState w14:val="2610" w14:font="MS Gothic"/>
            </w14:checkbox>
          </w:sdtPr>
          <w:sdtEndPr/>
          <w:sdtContent>
            <w:tc>
              <w:tcPr>
                <w:tcW w:w="913" w:type="dxa"/>
              </w:tcPr>
              <w:p w14:paraId="5CEE9E89"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58723508"/>
            <w14:checkbox>
              <w14:checked w14:val="0"/>
              <w14:checkedState w14:val="2612" w14:font="MS Gothic"/>
              <w14:uncheckedState w14:val="2610" w14:font="MS Gothic"/>
            </w14:checkbox>
          </w:sdtPr>
          <w:sdtEndPr/>
          <w:sdtContent>
            <w:tc>
              <w:tcPr>
                <w:tcW w:w="992" w:type="dxa"/>
              </w:tcPr>
              <w:p w14:paraId="4944D95E"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7153BEB1" w14:textId="77777777" w:rsidR="00E3000E" w:rsidRDefault="00E3000E" w:rsidP="00E3000E">
            <w:pPr>
              <w:rPr>
                <w:rFonts w:ascii="Calibri" w:hAnsi="Calibri" w:cs="Calibri"/>
                <w:color w:val="000000"/>
                <w:sz w:val="20"/>
                <w:szCs w:val="20"/>
              </w:rPr>
            </w:pPr>
          </w:p>
        </w:tc>
      </w:tr>
      <w:tr w:rsidR="00E3000E" w14:paraId="6AF276B7" w14:textId="77777777" w:rsidTr="0048226C">
        <w:tc>
          <w:tcPr>
            <w:tcW w:w="0" w:type="auto"/>
            <w:hideMark/>
          </w:tcPr>
          <w:p w14:paraId="63B141DA"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History / Risk of abuse by client </w:t>
            </w:r>
          </w:p>
        </w:tc>
        <w:sdt>
          <w:sdtPr>
            <w:rPr>
              <w:rFonts w:ascii="Calibri" w:hAnsi="Calibri" w:cs="Calibri"/>
              <w:color w:val="000000"/>
              <w:sz w:val="20"/>
              <w:szCs w:val="20"/>
            </w:rPr>
            <w:id w:val="171150113"/>
            <w14:checkbox>
              <w14:checked w14:val="0"/>
              <w14:checkedState w14:val="2612" w14:font="MS Gothic"/>
              <w14:uncheckedState w14:val="2610" w14:font="MS Gothic"/>
            </w14:checkbox>
          </w:sdtPr>
          <w:sdtEndPr/>
          <w:sdtContent>
            <w:tc>
              <w:tcPr>
                <w:tcW w:w="913" w:type="dxa"/>
              </w:tcPr>
              <w:p w14:paraId="22382B4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864159321"/>
            <w14:checkbox>
              <w14:checked w14:val="0"/>
              <w14:checkedState w14:val="2612" w14:font="MS Gothic"/>
              <w14:uncheckedState w14:val="2610" w14:font="MS Gothic"/>
            </w14:checkbox>
          </w:sdtPr>
          <w:sdtEndPr/>
          <w:sdtContent>
            <w:tc>
              <w:tcPr>
                <w:tcW w:w="992" w:type="dxa"/>
              </w:tcPr>
              <w:p w14:paraId="5FE01508"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3293CB7E" w14:textId="77777777" w:rsidR="00E3000E" w:rsidRDefault="00E3000E" w:rsidP="00E3000E">
            <w:pPr>
              <w:rPr>
                <w:rFonts w:ascii="Calibri" w:hAnsi="Calibri" w:cs="Calibri"/>
                <w:color w:val="000000"/>
                <w:sz w:val="20"/>
                <w:szCs w:val="20"/>
              </w:rPr>
            </w:pPr>
          </w:p>
        </w:tc>
      </w:tr>
      <w:tr w:rsidR="00E3000E" w14:paraId="65B51762" w14:textId="77777777" w:rsidTr="0048226C">
        <w:tc>
          <w:tcPr>
            <w:tcW w:w="0" w:type="auto"/>
            <w:hideMark/>
          </w:tcPr>
          <w:p w14:paraId="72C1316E"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Vulnerability / History of others harming client </w:t>
            </w:r>
          </w:p>
        </w:tc>
        <w:sdt>
          <w:sdtPr>
            <w:rPr>
              <w:rFonts w:ascii="Calibri" w:hAnsi="Calibri" w:cs="Calibri"/>
              <w:color w:val="000000"/>
              <w:sz w:val="20"/>
              <w:szCs w:val="20"/>
            </w:rPr>
            <w:id w:val="-1352562179"/>
            <w14:checkbox>
              <w14:checked w14:val="0"/>
              <w14:checkedState w14:val="2612" w14:font="MS Gothic"/>
              <w14:uncheckedState w14:val="2610" w14:font="MS Gothic"/>
            </w14:checkbox>
          </w:sdtPr>
          <w:sdtEndPr/>
          <w:sdtContent>
            <w:tc>
              <w:tcPr>
                <w:tcW w:w="913" w:type="dxa"/>
              </w:tcPr>
              <w:p w14:paraId="789238FA"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864055046"/>
            <w14:checkbox>
              <w14:checked w14:val="0"/>
              <w14:checkedState w14:val="2612" w14:font="MS Gothic"/>
              <w14:uncheckedState w14:val="2610" w14:font="MS Gothic"/>
            </w14:checkbox>
          </w:sdtPr>
          <w:sdtEndPr/>
          <w:sdtContent>
            <w:tc>
              <w:tcPr>
                <w:tcW w:w="992" w:type="dxa"/>
              </w:tcPr>
              <w:p w14:paraId="1CA0BDF1"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DA38869" w14:textId="77777777" w:rsidR="00E3000E" w:rsidRDefault="00E3000E" w:rsidP="00E3000E">
            <w:pPr>
              <w:rPr>
                <w:rFonts w:ascii="Calibri" w:hAnsi="Calibri" w:cs="Calibri"/>
                <w:color w:val="000000"/>
                <w:sz w:val="20"/>
                <w:szCs w:val="20"/>
              </w:rPr>
            </w:pPr>
          </w:p>
        </w:tc>
      </w:tr>
      <w:tr w:rsidR="00E3000E" w14:paraId="6D22C095" w14:textId="77777777" w:rsidTr="0048226C">
        <w:tc>
          <w:tcPr>
            <w:tcW w:w="0" w:type="auto"/>
            <w:hideMark/>
          </w:tcPr>
          <w:p w14:paraId="6F4EF260"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Client uses verbal threats/abuse/aggression </w:t>
            </w:r>
          </w:p>
        </w:tc>
        <w:sdt>
          <w:sdtPr>
            <w:rPr>
              <w:rFonts w:ascii="Calibri" w:hAnsi="Calibri" w:cs="Calibri"/>
              <w:color w:val="000000"/>
              <w:sz w:val="20"/>
              <w:szCs w:val="20"/>
            </w:rPr>
            <w:id w:val="614567295"/>
            <w14:checkbox>
              <w14:checked w14:val="0"/>
              <w14:checkedState w14:val="2612" w14:font="MS Gothic"/>
              <w14:uncheckedState w14:val="2610" w14:font="MS Gothic"/>
            </w14:checkbox>
          </w:sdtPr>
          <w:sdtEndPr/>
          <w:sdtContent>
            <w:tc>
              <w:tcPr>
                <w:tcW w:w="913" w:type="dxa"/>
              </w:tcPr>
              <w:p w14:paraId="42B53CAB"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586269706"/>
            <w14:checkbox>
              <w14:checked w14:val="0"/>
              <w14:checkedState w14:val="2612" w14:font="MS Gothic"/>
              <w14:uncheckedState w14:val="2610" w14:font="MS Gothic"/>
            </w14:checkbox>
          </w:sdtPr>
          <w:sdtEndPr/>
          <w:sdtContent>
            <w:tc>
              <w:tcPr>
                <w:tcW w:w="992" w:type="dxa"/>
              </w:tcPr>
              <w:p w14:paraId="3DE54643"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1FC53F86" w14:textId="77777777" w:rsidR="00E3000E" w:rsidRDefault="00E3000E" w:rsidP="00E3000E">
            <w:pPr>
              <w:rPr>
                <w:rFonts w:ascii="Calibri" w:hAnsi="Calibri" w:cs="Calibri"/>
                <w:color w:val="000000"/>
                <w:sz w:val="20"/>
                <w:szCs w:val="20"/>
              </w:rPr>
            </w:pPr>
          </w:p>
        </w:tc>
      </w:tr>
      <w:tr w:rsidR="00E3000E" w14:paraId="3B948847" w14:textId="77777777" w:rsidTr="0048226C">
        <w:tc>
          <w:tcPr>
            <w:tcW w:w="0" w:type="auto"/>
            <w:hideMark/>
          </w:tcPr>
          <w:p w14:paraId="69430A37"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Client uses physical violence/weapons/objects </w:t>
            </w:r>
          </w:p>
        </w:tc>
        <w:sdt>
          <w:sdtPr>
            <w:rPr>
              <w:rFonts w:ascii="Calibri" w:hAnsi="Calibri" w:cs="Calibri"/>
              <w:color w:val="000000"/>
              <w:sz w:val="20"/>
              <w:szCs w:val="20"/>
            </w:rPr>
            <w:id w:val="1366326974"/>
            <w14:checkbox>
              <w14:checked w14:val="0"/>
              <w14:checkedState w14:val="2612" w14:font="MS Gothic"/>
              <w14:uncheckedState w14:val="2610" w14:font="MS Gothic"/>
            </w14:checkbox>
          </w:sdtPr>
          <w:sdtEndPr/>
          <w:sdtContent>
            <w:tc>
              <w:tcPr>
                <w:tcW w:w="913" w:type="dxa"/>
              </w:tcPr>
              <w:p w14:paraId="4BEBC402"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69123207"/>
            <w14:checkbox>
              <w14:checked w14:val="0"/>
              <w14:checkedState w14:val="2612" w14:font="MS Gothic"/>
              <w14:uncheckedState w14:val="2610" w14:font="MS Gothic"/>
            </w14:checkbox>
          </w:sdtPr>
          <w:sdtEndPr/>
          <w:sdtContent>
            <w:tc>
              <w:tcPr>
                <w:tcW w:w="992" w:type="dxa"/>
              </w:tcPr>
              <w:p w14:paraId="2ECB6D60"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4D2FBDE3" w14:textId="77777777" w:rsidR="00E3000E" w:rsidRDefault="00E3000E" w:rsidP="00E3000E">
            <w:pPr>
              <w:rPr>
                <w:rFonts w:ascii="Calibri" w:hAnsi="Calibri" w:cs="Calibri"/>
                <w:color w:val="000000"/>
                <w:sz w:val="20"/>
                <w:szCs w:val="20"/>
              </w:rPr>
            </w:pPr>
          </w:p>
        </w:tc>
      </w:tr>
      <w:tr w:rsidR="00E3000E" w14:paraId="0B6FE601" w14:textId="77777777" w:rsidTr="0048226C">
        <w:tc>
          <w:tcPr>
            <w:tcW w:w="0" w:type="auto"/>
            <w:hideMark/>
          </w:tcPr>
          <w:p w14:paraId="4C3CEB53"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Damage to property </w:t>
            </w:r>
          </w:p>
        </w:tc>
        <w:sdt>
          <w:sdtPr>
            <w:rPr>
              <w:rFonts w:ascii="Calibri" w:hAnsi="Calibri" w:cs="Calibri"/>
              <w:color w:val="000000"/>
              <w:sz w:val="20"/>
              <w:szCs w:val="20"/>
            </w:rPr>
            <w:id w:val="-1740234691"/>
            <w14:checkbox>
              <w14:checked w14:val="0"/>
              <w14:checkedState w14:val="2612" w14:font="MS Gothic"/>
              <w14:uncheckedState w14:val="2610" w14:font="MS Gothic"/>
            </w14:checkbox>
          </w:sdtPr>
          <w:sdtEndPr/>
          <w:sdtContent>
            <w:tc>
              <w:tcPr>
                <w:tcW w:w="913" w:type="dxa"/>
              </w:tcPr>
              <w:p w14:paraId="581CBFB2"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305000272"/>
            <w14:checkbox>
              <w14:checked w14:val="0"/>
              <w14:checkedState w14:val="2612" w14:font="MS Gothic"/>
              <w14:uncheckedState w14:val="2610" w14:font="MS Gothic"/>
            </w14:checkbox>
          </w:sdtPr>
          <w:sdtEndPr/>
          <w:sdtContent>
            <w:tc>
              <w:tcPr>
                <w:tcW w:w="992" w:type="dxa"/>
              </w:tcPr>
              <w:p w14:paraId="61F2E2C2"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3DF2172D" w14:textId="77777777" w:rsidR="00E3000E" w:rsidRDefault="00E3000E" w:rsidP="00E3000E">
            <w:pPr>
              <w:rPr>
                <w:rFonts w:ascii="Calibri" w:hAnsi="Calibri" w:cs="Calibri"/>
                <w:color w:val="000000"/>
                <w:sz w:val="20"/>
                <w:szCs w:val="20"/>
              </w:rPr>
            </w:pPr>
          </w:p>
        </w:tc>
      </w:tr>
      <w:tr w:rsidR="00E3000E" w14:paraId="5EE958FB" w14:textId="77777777" w:rsidTr="0048226C">
        <w:tc>
          <w:tcPr>
            <w:tcW w:w="0" w:type="auto"/>
            <w:hideMark/>
          </w:tcPr>
          <w:p w14:paraId="5ED760DE"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History of/current mental health issues </w:t>
            </w:r>
          </w:p>
        </w:tc>
        <w:sdt>
          <w:sdtPr>
            <w:rPr>
              <w:rFonts w:ascii="Calibri" w:hAnsi="Calibri" w:cs="Calibri"/>
              <w:color w:val="000000"/>
              <w:sz w:val="20"/>
              <w:szCs w:val="20"/>
            </w:rPr>
            <w:id w:val="-440530298"/>
            <w14:checkbox>
              <w14:checked w14:val="0"/>
              <w14:checkedState w14:val="2612" w14:font="MS Gothic"/>
              <w14:uncheckedState w14:val="2610" w14:font="MS Gothic"/>
            </w14:checkbox>
          </w:sdtPr>
          <w:sdtEndPr/>
          <w:sdtContent>
            <w:tc>
              <w:tcPr>
                <w:tcW w:w="913" w:type="dxa"/>
              </w:tcPr>
              <w:p w14:paraId="07AC20CF"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723585253"/>
            <w14:checkbox>
              <w14:checked w14:val="0"/>
              <w14:checkedState w14:val="2612" w14:font="MS Gothic"/>
              <w14:uncheckedState w14:val="2610" w14:font="MS Gothic"/>
            </w14:checkbox>
          </w:sdtPr>
          <w:sdtEndPr/>
          <w:sdtContent>
            <w:tc>
              <w:tcPr>
                <w:tcW w:w="992" w:type="dxa"/>
              </w:tcPr>
              <w:p w14:paraId="717357D9"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70FE17F0" w14:textId="77777777" w:rsidR="00E3000E" w:rsidRDefault="00E3000E" w:rsidP="00E3000E">
            <w:pPr>
              <w:rPr>
                <w:rFonts w:ascii="Calibri" w:hAnsi="Calibri" w:cs="Calibri"/>
                <w:color w:val="000000"/>
                <w:sz w:val="20"/>
                <w:szCs w:val="20"/>
              </w:rPr>
            </w:pPr>
          </w:p>
        </w:tc>
      </w:tr>
      <w:tr w:rsidR="00E3000E" w14:paraId="61A16296" w14:textId="77777777" w:rsidTr="0048226C">
        <w:tc>
          <w:tcPr>
            <w:tcW w:w="0" w:type="auto"/>
            <w:hideMark/>
          </w:tcPr>
          <w:p w14:paraId="39078CB2"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 xml:space="preserve">History of /current </w:t>
            </w:r>
            <w:r w:rsidR="0048226C" w:rsidRPr="0048226C">
              <w:rPr>
                <w:rFonts w:ascii="Calibri" w:hAnsi="Calibri" w:cs="Calibri"/>
                <w:color w:val="000000"/>
                <w:sz w:val="20"/>
                <w:szCs w:val="20"/>
              </w:rPr>
              <w:t>self-harm</w:t>
            </w:r>
            <w:r w:rsidRPr="0048226C">
              <w:rPr>
                <w:rFonts w:ascii="Calibri" w:hAnsi="Calibri" w:cs="Calibri"/>
                <w:color w:val="000000"/>
                <w:sz w:val="20"/>
                <w:szCs w:val="20"/>
              </w:rPr>
              <w:t xml:space="preserve"> / suicide behaviour </w:t>
            </w:r>
          </w:p>
        </w:tc>
        <w:sdt>
          <w:sdtPr>
            <w:rPr>
              <w:rFonts w:ascii="Calibri" w:hAnsi="Calibri" w:cs="Calibri"/>
              <w:color w:val="000000"/>
              <w:sz w:val="20"/>
              <w:szCs w:val="20"/>
            </w:rPr>
            <w:id w:val="-1533791193"/>
            <w14:checkbox>
              <w14:checked w14:val="0"/>
              <w14:checkedState w14:val="2612" w14:font="MS Gothic"/>
              <w14:uncheckedState w14:val="2610" w14:font="MS Gothic"/>
            </w14:checkbox>
          </w:sdtPr>
          <w:sdtEndPr/>
          <w:sdtContent>
            <w:tc>
              <w:tcPr>
                <w:tcW w:w="913" w:type="dxa"/>
              </w:tcPr>
              <w:p w14:paraId="71AD57A3"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790861516"/>
            <w14:checkbox>
              <w14:checked w14:val="0"/>
              <w14:checkedState w14:val="2612" w14:font="MS Gothic"/>
              <w14:uncheckedState w14:val="2610" w14:font="MS Gothic"/>
            </w14:checkbox>
          </w:sdtPr>
          <w:sdtEndPr/>
          <w:sdtContent>
            <w:tc>
              <w:tcPr>
                <w:tcW w:w="992" w:type="dxa"/>
              </w:tcPr>
              <w:p w14:paraId="2207F34A"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260D2717" w14:textId="77777777" w:rsidR="00E3000E" w:rsidRDefault="00E3000E" w:rsidP="00E3000E">
            <w:pPr>
              <w:rPr>
                <w:rFonts w:ascii="Calibri" w:hAnsi="Calibri" w:cs="Calibri"/>
                <w:color w:val="000000"/>
                <w:sz w:val="20"/>
                <w:szCs w:val="20"/>
              </w:rPr>
            </w:pPr>
          </w:p>
        </w:tc>
      </w:tr>
      <w:tr w:rsidR="00E3000E" w14:paraId="43822706" w14:textId="77777777" w:rsidTr="0048226C">
        <w:tc>
          <w:tcPr>
            <w:tcW w:w="0" w:type="auto"/>
            <w:hideMark/>
          </w:tcPr>
          <w:p w14:paraId="07500E68" w14:textId="77777777" w:rsidR="00E3000E" w:rsidRPr="0048226C" w:rsidRDefault="00E3000E" w:rsidP="00E3000E">
            <w:pPr>
              <w:rPr>
                <w:rFonts w:ascii="Calibri" w:hAnsi="Calibri" w:cs="Calibri"/>
                <w:color w:val="000000"/>
                <w:sz w:val="20"/>
                <w:szCs w:val="20"/>
              </w:rPr>
            </w:pPr>
            <w:r w:rsidRPr="0048226C">
              <w:rPr>
                <w:rFonts w:ascii="Calibri" w:hAnsi="Calibri" w:cs="Calibri"/>
                <w:color w:val="000000"/>
                <w:sz w:val="20"/>
                <w:szCs w:val="20"/>
              </w:rPr>
              <w:t>Smoking </w:t>
            </w:r>
          </w:p>
        </w:tc>
        <w:sdt>
          <w:sdtPr>
            <w:rPr>
              <w:rFonts w:ascii="Calibri" w:hAnsi="Calibri" w:cs="Calibri"/>
              <w:color w:val="000000"/>
              <w:sz w:val="20"/>
              <w:szCs w:val="20"/>
            </w:rPr>
            <w:id w:val="861095993"/>
            <w14:checkbox>
              <w14:checked w14:val="0"/>
              <w14:checkedState w14:val="2612" w14:font="MS Gothic"/>
              <w14:uncheckedState w14:val="2610" w14:font="MS Gothic"/>
            </w14:checkbox>
          </w:sdtPr>
          <w:sdtEndPr/>
          <w:sdtContent>
            <w:tc>
              <w:tcPr>
                <w:tcW w:w="913" w:type="dxa"/>
              </w:tcPr>
              <w:p w14:paraId="25454D34" w14:textId="77777777" w:rsidR="00E3000E" w:rsidRDefault="0048226C"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906190579"/>
            <w14:checkbox>
              <w14:checked w14:val="0"/>
              <w14:checkedState w14:val="2612" w14:font="MS Gothic"/>
              <w14:uncheckedState w14:val="2610" w14:font="MS Gothic"/>
            </w14:checkbox>
          </w:sdtPr>
          <w:sdtEndPr/>
          <w:sdtContent>
            <w:tc>
              <w:tcPr>
                <w:tcW w:w="992" w:type="dxa"/>
              </w:tcPr>
              <w:p w14:paraId="6EAF77D0" w14:textId="77777777" w:rsidR="00E3000E" w:rsidRDefault="00E3000E" w:rsidP="00E3000E">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C94620B" w14:textId="77777777" w:rsidR="00E3000E" w:rsidRDefault="00E3000E" w:rsidP="00E3000E">
            <w:pPr>
              <w:rPr>
                <w:rFonts w:ascii="Calibri" w:hAnsi="Calibri" w:cs="Calibri"/>
                <w:color w:val="000000"/>
                <w:sz w:val="20"/>
                <w:szCs w:val="20"/>
              </w:rPr>
            </w:pPr>
          </w:p>
        </w:tc>
      </w:tr>
      <w:tr w:rsidR="0048226C" w14:paraId="01CF718D" w14:textId="77777777" w:rsidTr="0048226C">
        <w:tc>
          <w:tcPr>
            <w:tcW w:w="0" w:type="auto"/>
            <w:hideMark/>
          </w:tcPr>
          <w:p w14:paraId="731FE1A6" w14:textId="77777777" w:rsidR="0048226C" w:rsidRPr="0048226C" w:rsidRDefault="0048226C" w:rsidP="0048226C">
            <w:pPr>
              <w:rPr>
                <w:rFonts w:ascii="Calibri" w:hAnsi="Calibri" w:cs="Calibri"/>
                <w:color w:val="000000"/>
                <w:sz w:val="20"/>
                <w:szCs w:val="20"/>
              </w:rPr>
            </w:pPr>
            <w:r w:rsidRPr="0048226C">
              <w:rPr>
                <w:rFonts w:ascii="Calibri" w:hAnsi="Calibri" w:cs="Calibri"/>
                <w:color w:val="000000"/>
                <w:sz w:val="20"/>
                <w:szCs w:val="20"/>
              </w:rPr>
              <w:t>Substance misuse(Alcohol/Drugs) </w:t>
            </w:r>
          </w:p>
        </w:tc>
        <w:sdt>
          <w:sdtPr>
            <w:rPr>
              <w:rFonts w:ascii="Calibri" w:hAnsi="Calibri" w:cs="Calibri"/>
              <w:color w:val="000000"/>
              <w:sz w:val="20"/>
              <w:szCs w:val="20"/>
            </w:rPr>
            <w:id w:val="218180059"/>
            <w14:checkbox>
              <w14:checked w14:val="0"/>
              <w14:checkedState w14:val="2612" w14:font="MS Gothic"/>
              <w14:uncheckedState w14:val="2610" w14:font="MS Gothic"/>
            </w14:checkbox>
          </w:sdtPr>
          <w:sdtEndPr/>
          <w:sdtContent>
            <w:tc>
              <w:tcPr>
                <w:tcW w:w="913" w:type="dxa"/>
              </w:tcPr>
              <w:p w14:paraId="2920A0A8"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324245606"/>
            <w14:checkbox>
              <w14:checked w14:val="0"/>
              <w14:checkedState w14:val="2612" w14:font="MS Gothic"/>
              <w14:uncheckedState w14:val="2610" w14:font="MS Gothic"/>
            </w14:checkbox>
          </w:sdtPr>
          <w:sdtEndPr/>
          <w:sdtContent>
            <w:tc>
              <w:tcPr>
                <w:tcW w:w="992" w:type="dxa"/>
              </w:tcPr>
              <w:p w14:paraId="63C0108A"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A477139" w14:textId="77777777" w:rsidR="0048226C" w:rsidRDefault="0048226C" w:rsidP="0048226C">
            <w:pPr>
              <w:rPr>
                <w:rFonts w:ascii="Calibri" w:hAnsi="Calibri" w:cs="Calibri"/>
                <w:color w:val="000000"/>
                <w:sz w:val="20"/>
                <w:szCs w:val="20"/>
              </w:rPr>
            </w:pPr>
          </w:p>
        </w:tc>
      </w:tr>
      <w:tr w:rsidR="0048226C" w14:paraId="5963E00C" w14:textId="77777777" w:rsidTr="0048226C">
        <w:tc>
          <w:tcPr>
            <w:tcW w:w="0" w:type="auto"/>
            <w:hideMark/>
          </w:tcPr>
          <w:p w14:paraId="0E43D989" w14:textId="77777777" w:rsidR="0048226C" w:rsidRPr="0048226C" w:rsidRDefault="0048226C" w:rsidP="0048226C">
            <w:pPr>
              <w:rPr>
                <w:rFonts w:ascii="Calibri" w:hAnsi="Calibri" w:cs="Calibri"/>
                <w:color w:val="000000"/>
                <w:sz w:val="20"/>
                <w:szCs w:val="20"/>
              </w:rPr>
            </w:pPr>
            <w:r w:rsidRPr="0048226C">
              <w:rPr>
                <w:rFonts w:ascii="Calibri" w:hAnsi="Calibri" w:cs="Calibri"/>
                <w:color w:val="000000"/>
                <w:sz w:val="20"/>
                <w:szCs w:val="20"/>
              </w:rPr>
              <w:t>Dis-inhibition </w:t>
            </w:r>
          </w:p>
        </w:tc>
        <w:sdt>
          <w:sdtPr>
            <w:rPr>
              <w:rFonts w:ascii="Calibri" w:hAnsi="Calibri" w:cs="Calibri"/>
              <w:color w:val="000000"/>
              <w:sz w:val="20"/>
              <w:szCs w:val="20"/>
            </w:rPr>
            <w:id w:val="-1583218971"/>
            <w14:checkbox>
              <w14:checked w14:val="0"/>
              <w14:checkedState w14:val="2612" w14:font="MS Gothic"/>
              <w14:uncheckedState w14:val="2610" w14:font="MS Gothic"/>
            </w14:checkbox>
          </w:sdtPr>
          <w:sdtEndPr/>
          <w:sdtContent>
            <w:tc>
              <w:tcPr>
                <w:tcW w:w="913" w:type="dxa"/>
              </w:tcPr>
              <w:p w14:paraId="5BFD0FCC"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465053157"/>
            <w14:checkbox>
              <w14:checked w14:val="0"/>
              <w14:checkedState w14:val="2612" w14:font="MS Gothic"/>
              <w14:uncheckedState w14:val="2610" w14:font="MS Gothic"/>
            </w14:checkbox>
          </w:sdtPr>
          <w:sdtEndPr/>
          <w:sdtContent>
            <w:tc>
              <w:tcPr>
                <w:tcW w:w="992" w:type="dxa"/>
              </w:tcPr>
              <w:p w14:paraId="1653EA57"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2C51CE4B" w14:textId="77777777" w:rsidR="0048226C" w:rsidRDefault="0048226C" w:rsidP="0048226C">
            <w:pPr>
              <w:rPr>
                <w:rFonts w:ascii="Calibri" w:hAnsi="Calibri" w:cs="Calibri"/>
                <w:color w:val="000000"/>
                <w:sz w:val="20"/>
                <w:szCs w:val="20"/>
              </w:rPr>
            </w:pPr>
          </w:p>
        </w:tc>
      </w:tr>
      <w:tr w:rsidR="0048226C" w14:paraId="066D20A8" w14:textId="77777777" w:rsidTr="0048226C">
        <w:tc>
          <w:tcPr>
            <w:tcW w:w="0" w:type="auto"/>
            <w:hideMark/>
          </w:tcPr>
          <w:p w14:paraId="67970D2A" w14:textId="77777777" w:rsidR="0048226C" w:rsidRDefault="0048226C" w:rsidP="0048226C">
            <w:pPr>
              <w:rPr>
                <w:rFonts w:ascii="Calibri" w:hAnsi="Calibri" w:cs="Calibri"/>
                <w:color w:val="000000"/>
                <w:sz w:val="20"/>
                <w:szCs w:val="20"/>
              </w:rPr>
            </w:pPr>
            <w:r>
              <w:rPr>
                <w:rFonts w:ascii="Calibri" w:hAnsi="Calibri" w:cs="Calibri"/>
                <w:color w:val="000000"/>
                <w:sz w:val="20"/>
                <w:szCs w:val="20"/>
              </w:rPr>
              <w:t>Self-neglect / Non-engagement  </w:t>
            </w:r>
          </w:p>
        </w:tc>
        <w:sdt>
          <w:sdtPr>
            <w:rPr>
              <w:rFonts w:ascii="Calibri" w:hAnsi="Calibri" w:cs="Calibri"/>
              <w:color w:val="000000"/>
              <w:sz w:val="20"/>
              <w:szCs w:val="20"/>
            </w:rPr>
            <w:id w:val="-1624301832"/>
            <w14:checkbox>
              <w14:checked w14:val="0"/>
              <w14:checkedState w14:val="2612" w14:font="MS Gothic"/>
              <w14:uncheckedState w14:val="2610" w14:font="MS Gothic"/>
            </w14:checkbox>
          </w:sdtPr>
          <w:sdtEndPr/>
          <w:sdtContent>
            <w:tc>
              <w:tcPr>
                <w:tcW w:w="913" w:type="dxa"/>
              </w:tcPr>
              <w:p w14:paraId="28E0F82C"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676110110"/>
            <w14:checkbox>
              <w14:checked w14:val="0"/>
              <w14:checkedState w14:val="2612" w14:font="MS Gothic"/>
              <w14:uncheckedState w14:val="2610" w14:font="MS Gothic"/>
            </w14:checkbox>
          </w:sdtPr>
          <w:sdtEndPr/>
          <w:sdtContent>
            <w:tc>
              <w:tcPr>
                <w:tcW w:w="992" w:type="dxa"/>
              </w:tcPr>
              <w:p w14:paraId="599D89BF"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0BBA5575" w14:textId="77777777" w:rsidR="0048226C" w:rsidRDefault="0048226C" w:rsidP="0048226C">
            <w:pPr>
              <w:rPr>
                <w:rFonts w:ascii="Calibri" w:hAnsi="Calibri" w:cs="Calibri"/>
                <w:color w:val="000000"/>
                <w:sz w:val="20"/>
                <w:szCs w:val="20"/>
              </w:rPr>
            </w:pPr>
          </w:p>
        </w:tc>
      </w:tr>
      <w:tr w:rsidR="0048226C" w14:paraId="3AD4EBCB" w14:textId="77777777" w:rsidTr="0048226C">
        <w:tc>
          <w:tcPr>
            <w:tcW w:w="0" w:type="auto"/>
            <w:hideMark/>
          </w:tcPr>
          <w:p w14:paraId="238A7485" w14:textId="77777777" w:rsidR="0048226C" w:rsidRDefault="0048226C" w:rsidP="0048226C">
            <w:pPr>
              <w:rPr>
                <w:rFonts w:ascii="Calibri" w:hAnsi="Calibri" w:cs="Calibri"/>
                <w:color w:val="000000"/>
                <w:sz w:val="20"/>
                <w:szCs w:val="20"/>
              </w:rPr>
            </w:pPr>
            <w:r>
              <w:rPr>
                <w:rFonts w:ascii="Calibri" w:hAnsi="Calibri" w:cs="Calibri"/>
                <w:color w:val="000000"/>
                <w:sz w:val="20"/>
                <w:szCs w:val="20"/>
              </w:rPr>
              <w:t>Safety awareness </w:t>
            </w:r>
          </w:p>
        </w:tc>
        <w:sdt>
          <w:sdtPr>
            <w:rPr>
              <w:rFonts w:ascii="Calibri" w:hAnsi="Calibri" w:cs="Calibri"/>
              <w:color w:val="000000"/>
              <w:sz w:val="20"/>
              <w:szCs w:val="20"/>
            </w:rPr>
            <w:id w:val="1818458893"/>
            <w14:checkbox>
              <w14:checked w14:val="0"/>
              <w14:checkedState w14:val="2612" w14:font="MS Gothic"/>
              <w14:uncheckedState w14:val="2610" w14:font="MS Gothic"/>
            </w14:checkbox>
          </w:sdtPr>
          <w:sdtEndPr/>
          <w:sdtContent>
            <w:tc>
              <w:tcPr>
                <w:tcW w:w="913" w:type="dxa"/>
              </w:tcPr>
              <w:p w14:paraId="11A4E198"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16919616"/>
            <w14:checkbox>
              <w14:checked w14:val="0"/>
              <w14:checkedState w14:val="2612" w14:font="MS Gothic"/>
              <w14:uncheckedState w14:val="2610" w14:font="MS Gothic"/>
            </w14:checkbox>
          </w:sdtPr>
          <w:sdtEndPr/>
          <w:sdtContent>
            <w:tc>
              <w:tcPr>
                <w:tcW w:w="992" w:type="dxa"/>
              </w:tcPr>
              <w:p w14:paraId="7D6F3E6F"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2FBB2DB3" w14:textId="77777777" w:rsidR="0048226C" w:rsidRDefault="0048226C" w:rsidP="0048226C">
            <w:pPr>
              <w:rPr>
                <w:rFonts w:ascii="Calibri" w:hAnsi="Calibri" w:cs="Calibri"/>
                <w:color w:val="000000"/>
                <w:sz w:val="20"/>
                <w:szCs w:val="20"/>
              </w:rPr>
            </w:pPr>
          </w:p>
        </w:tc>
      </w:tr>
      <w:tr w:rsidR="0048226C" w14:paraId="34C27816" w14:textId="77777777" w:rsidTr="0048226C">
        <w:tc>
          <w:tcPr>
            <w:tcW w:w="0" w:type="auto"/>
            <w:hideMark/>
          </w:tcPr>
          <w:p w14:paraId="15669454" w14:textId="77777777" w:rsidR="0048226C" w:rsidRDefault="0048226C" w:rsidP="0048226C">
            <w:pPr>
              <w:rPr>
                <w:rFonts w:ascii="Calibri" w:hAnsi="Calibri" w:cs="Calibri"/>
                <w:color w:val="000000"/>
                <w:sz w:val="20"/>
                <w:szCs w:val="20"/>
              </w:rPr>
            </w:pPr>
            <w:r>
              <w:rPr>
                <w:rFonts w:ascii="Calibri" w:hAnsi="Calibri" w:cs="Calibri"/>
                <w:color w:val="000000"/>
                <w:sz w:val="20"/>
                <w:szCs w:val="20"/>
              </w:rPr>
              <w:t>Social situation/security </w:t>
            </w:r>
          </w:p>
        </w:tc>
        <w:sdt>
          <w:sdtPr>
            <w:rPr>
              <w:rFonts w:ascii="Calibri" w:hAnsi="Calibri" w:cs="Calibri"/>
              <w:color w:val="000000"/>
              <w:sz w:val="20"/>
              <w:szCs w:val="20"/>
            </w:rPr>
            <w:id w:val="870037770"/>
            <w14:checkbox>
              <w14:checked w14:val="0"/>
              <w14:checkedState w14:val="2612" w14:font="MS Gothic"/>
              <w14:uncheckedState w14:val="2610" w14:font="MS Gothic"/>
            </w14:checkbox>
          </w:sdtPr>
          <w:sdtEndPr/>
          <w:sdtContent>
            <w:tc>
              <w:tcPr>
                <w:tcW w:w="913" w:type="dxa"/>
              </w:tcPr>
              <w:p w14:paraId="1B551C3B"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sdt>
          <w:sdtPr>
            <w:rPr>
              <w:rFonts w:ascii="Calibri" w:hAnsi="Calibri" w:cs="Calibri"/>
              <w:color w:val="000000"/>
              <w:sz w:val="20"/>
              <w:szCs w:val="20"/>
            </w:rPr>
            <w:id w:val="-1842387661"/>
            <w14:checkbox>
              <w14:checked w14:val="0"/>
              <w14:checkedState w14:val="2612" w14:font="MS Gothic"/>
              <w14:uncheckedState w14:val="2610" w14:font="MS Gothic"/>
            </w14:checkbox>
          </w:sdtPr>
          <w:sdtEndPr/>
          <w:sdtContent>
            <w:tc>
              <w:tcPr>
                <w:tcW w:w="992" w:type="dxa"/>
              </w:tcPr>
              <w:p w14:paraId="2B28C260" w14:textId="77777777" w:rsidR="0048226C" w:rsidRDefault="0048226C" w:rsidP="0048226C">
                <w:pPr>
                  <w:rPr>
                    <w:rFonts w:ascii="Calibri" w:hAnsi="Calibri" w:cs="Calibri"/>
                    <w:color w:val="000000"/>
                    <w:sz w:val="20"/>
                    <w:szCs w:val="20"/>
                  </w:rPr>
                </w:pPr>
                <w:r>
                  <w:rPr>
                    <w:rFonts w:ascii="MS Gothic" w:eastAsia="MS Gothic" w:hAnsi="MS Gothic" w:cs="Calibri" w:hint="eastAsia"/>
                    <w:color w:val="000000"/>
                    <w:sz w:val="20"/>
                    <w:szCs w:val="20"/>
                  </w:rPr>
                  <w:t>☐</w:t>
                </w:r>
              </w:p>
            </w:tc>
          </w:sdtContent>
        </w:sdt>
        <w:tc>
          <w:tcPr>
            <w:tcW w:w="3650" w:type="dxa"/>
          </w:tcPr>
          <w:p w14:paraId="55B5A687" w14:textId="77777777" w:rsidR="0048226C" w:rsidRDefault="0048226C" w:rsidP="0048226C">
            <w:pPr>
              <w:rPr>
                <w:rFonts w:ascii="Calibri" w:hAnsi="Calibri" w:cs="Calibri"/>
                <w:color w:val="000000"/>
                <w:sz w:val="20"/>
                <w:szCs w:val="20"/>
              </w:rPr>
            </w:pPr>
          </w:p>
        </w:tc>
      </w:tr>
    </w:tbl>
    <w:p w14:paraId="2385C52D" w14:textId="77777777" w:rsidR="005E5D8C" w:rsidRPr="00371EE3" w:rsidRDefault="005E5D8C">
      <w:pPr>
        <w:rPr>
          <w:rFonts w:asciiTheme="minorHAnsi" w:hAnsiTheme="minorHAnsi" w:cs="Arial"/>
          <w:sz w:val="20"/>
          <w:szCs w:val="20"/>
        </w:rPr>
      </w:pPr>
    </w:p>
    <w:p w14:paraId="5DEA1960" w14:textId="77777777" w:rsidR="00840676" w:rsidRDefault="00840676" w:rsidP="006B6D62">
      <w:pPr>
        <w:rPr>
          <w:rFonts w:asciiTheme="minorHAnsi" w:hAnsiTheme="minorHAnsi" w:cs="Arial"/>
          <w:sz w:val="22"/>
          <w:szCs w:val="22"/>
        </w:rPr>
      </w:pPr>
      <w:r>
        <w:rPr>
          <w:rFonts w:asciiTheme="minorHAnsi" w:hAnsiTheme="minorHAnsi" w:cs="Arial"/>
          <w:sz w:val="22"/>
          <w:szCs w:val="22"/>
        </w:rPr>
        <w:t xml:space="preserve">While people stay at ABI Rehabilitation, part of transitioning home, and back into the community people go on overnight leave (up to three nights throughout the duration of their stay at ABI Rehabilitation). This form is designed to provide some general </w:t>
      </w:r>
      <w:r w:rsidR="000214F3">
        <w:rPr>
          <w:rFonts w:asciiTheme="minorHAnsi" w:hAnsiTheme="minorHAnsi" w:cs="Arial"/>
          <w:sz w:val="22"/>
          <w:szCs w:val="22"/>
        </w:rPr>
        <w:t>guidance</w:t>
      </w:r>
      <w:r>
        <w:rPr>
          <w:rFonts w:asciiTheme="minorHAnsi" w:hAnsiTheme="minorHAnsi" w:cs="Arial"/>
          <w:sz w:val="22"/>
          <w:szCs w:val="22"/>
        </w:rPr>
        <w:t xml:space="preserve"> and recommendations </w:t>
      </w:r>
      <w:r w:rsidR="00E272A4">
        <w:rPr>
          <w:rFonts w:asciiTheme="minorHAnsi" w:hAnsiTheme="minorHAnsi" w:cs="Arial"/>
          <w:sz w:val="22"/>
          <w:szCs w:val="22"/>
        </w:rPr>
        <w:t>for</w:t>
      </w:r>
      <w:r>
        <w:rPr>
          <w:rFonts w:asciiTheme="minorHAnsi" w:hAnsiTheme="minorHAnsi" w:cs="Arial"/>
          <w:sz w:val="22"/>
          <w:szCs w:val="22"/>
        </w:rPr>
        <w:t xml:space="preserve"> you </w:t>
      </w:r>
      <w:r w:rsidR="00E272A4">
        <w:rPr>
          <w:rFonts w:asciiTheme="minorHAnsi" w:hAnsiTheme="minorHAnsi" w:cs="Arial"/>
          <w:sz w:val="22"/>
          <w:szCs w:val="22"/>
        </w:rPr>
        <w:t>and your family members when</w:t>
      </w:r>
      <w:r>
        <w:rPr>
          <w:rFonts w:asciiTheme="minorHAnsi" w:hAnsiTheme="minorHAnsi" w:cs="Arial"/>
          <w:sz w:val="22"/>
          <w:szCs w:val="22"/>
        </w:rPr>
        <w:t xml:space="preserve"> having </w:t>
      </w:r>
      <w:r w:rsidR="00E272A4">
        <w:rPr>
          <w:rFonts w:asciiTheme="minorHAnsi" w:hAnsiTheme="minorHAnsi" w:cs="Arial"/>
          <w:sz w:val="22"/>
          <w:szCs w:val="22"/>
        </w:rPr>
        <w:t>overnight</w:t>
      </w:r>
      <w:r>
        <w:rPr>
          <w:rFonts w:asciiTheme="minorHAnsi" w:hAnsiTheme="minorHAnsi" w:cs="Arial"/>
          <w:sz w:val="22"/>
          <w:szCs w:val="22"/>
        </w:rPr>
        <w:t xml:space="preserve"> leave.</w:t>
      </w:r>
    </w:p>
    <w:p w14:paraId="78DC6365" w14:textId="77777777" w:rsidR="00371EE3" w:rsidRDefault="00371EE3" w:rsidP="006B6D62">
      <w:pPr>
        <w:rPr>
          <w:rFonts w:asciiTheme="minorHAnsi" w:hAnsiTheme="minorHAnsi" w:cs="Arial"/>
          <w:sz w:val="22"/>
          <w:szCs w:val="22"/>
        </w:rPr>
      </w:pPr>
    </w:p>
    <w:p w14:paraId="39DE0CA2" w14:textId="77777777" w:rsidR="000474E0" w:rsidRDefault="000474E0" w:rsidP="006B6D62">
      <w:pPr>
        <w:rPr>
          <w:rFonts w:asciiTheme="minorHAnsi" w:hAnsiTheme="minorHAnsi" w:cs="Arial"/>
          <w:sz w:val="22"/>
          <w:szCs w:val="22"/>
        </w:rPr>
      </w:pPr>
    </w:p>
    <w:p w14:paraId="16976EE8" w14:textId="77777777" w:rsidR="000474E0" w:rsidRDefault="000474E0" w:rsidP="006B6D62">
      <w:pPr>
        <w:rPr>
          <w:rFonts w:asciiTheme="minorHAnsi" w:hAnsiTheme="minorHAnsi" w:cs="Arial"/>
          <w:sz w:val="22"/>
          <w:szCs w:val="22"/>
        </w:rPr>
      </w:pPr>
    </w:p>
    <w:p w14:paraId="4A867BC5" w14:textId="77777777" w:rsidR="00840676" w:rsidRDefault="00840676" w:rsidP="006B6D62">
      <w:pPr>
        <w:rPr>
          <w:rFonts w:asciiTheme="minorHAnsi" w:hAnsiTheme="minorHAnsi" w:cs="Arial"/>
          <w:sz w:val="22"/>
          <w:szCs w:val="22"/>
        </w:rPr>
      </w:pPr>
      <w:r>
        <w:rPr>
          <w:rFonts w:asciiTheme="minorHAnsi" w:hAnsiTheme="minorHAnsi" w:cs="Arial"/>
          <w:sz w:val="22"/>
          <w:szCs w:val="22"/>
        </w:rPr>
        <w:t>Follow</w:t>
      </w:r>
      <w:r w:rsidR="004D0F1E">
        <w:rPr>
          <w:rFonts w:asciiTheme="minorHAnsi" w:hAnsiTheme="minorHAnsi" w:cs="Arial"/>
          <w:sz w:val="22"/>
          <w:szCs w:val="22"/>
        </w:rPr>
        <w:t>ing</w:t>
      </w:r>
      <w:r>
        <w:rPr>
          <w:rFonts w:asciiTheme="minorHAnsi" w:hAnsiTheme="minorHAnsi" w:cs="Arial"/>
          <w:sz w:val="22"/>
          <w:szCs w:val="22"/>
        </w:rPr>
        <w:t xml:space="preserve"> a brain injury, people can experience changes in their physical abilities (i.e. balance, vision, dizziness, or strength), they can also have changes with their thinking skills (i.e. more easily distracted, forgetful, have difficulties with problem solving). </w:t>
      </w:r>
      <w:r w:rsidR="00C96D03">
        <w:rPr>
          <w:rFonts w:asciiTheme="minorHAnsi" w:hAnsiTheme="minorHAnsi" w:cs="Arial"/>
          <w:sz w:val="22"/>
          <w:szCs w:val="22"/>
        </w:rPr>
        <w:t xml:space="preserve">This should be considered and monitored </w:t>
      </w:r>
      <w:r w:rsidR="000B3CE8">
        <w:rPr>
          <w:rFonts w:asciiTheme="minorHAnsi" w:hAnsiTheme="minorHAnsi" w:cs="Arial"/>
          <w:sz w:val="22"/>
          <w:szCs w:val="22"/>
        </w:rPr>
        <w:t>during</w:t>
      </w:r>
      <w:r w:rsidR="00C96D03">
        <w:rPr>
          <w:rFonts w:asciiTheme="minorHAnsi" w:hAnsiTheme="minorHAnsi" w:cs="Arial"/>
          <w:sz w:val="22"/>
          <w:szCs w:val="22"/>
        </w:rPr>
        <w:t xml:space="preserve"> the overnight leave. </w:t>
      </w:r>
    </w:p>
    <w:p w14:paraId="244704F7" w14:textId="77777777" w:rsidR="00840676" w:rsidRDefault="00840676" w:rsidP="006B6D62">
      <w:pPr>
        <w:rPr>
          <w:rFonts w:asciiTheme="minorHAnsi" w:hAnsiTheme="minorHAnsi" w:cs="Arial"/>
          <w:sz w:val="22"/>
          <w:szCs w:val="22"/>
        </w:rPr>
      </w:pPr>
    </w:p>
    <w:p w14:paraId="53964DBF" w14:textId="77777777" w:rsidR="0082368A" w:rsidRDefault="00840676" w:rsidP="006B6D62">
      <w:pPr>
        <w:rPr>
          <w:rFonts w:asciiTheme="minorHAnsi" w:hAnsiTheme="minorHAnsi" w:cs="Arial"/>
          <w:sz w:val="22"/>
          <w:szCs w:val="22"/>
        </w:rPr>
      </w:pPr>
      <w:r>
        <w:rPr>
          <w:rFonts w:asciiTheme="minorHAnsi" w:hAnsiTheme="minorHAnsi" w:cs="Arial"/>
          <w:sz w:val="22"/>
          <w:szCs w:val="22"/>
        </w:rPr>
        <w:t xml:space="preserve">Going on overnight leave helps with </w:t>
      </w:r>
      <w:r w:rsidR="005E5D8C">
        <w:rPr>
          <w:rFonts w:asciiTheme="minorHAnsi" w:hAnsiTheme="minorHAnsi" w:cs="Arial"/>
          <w:sz w:val="22"/>
          <w:szCs w:val="22"/>
        </w:rPr>
        <w:t xml:space="preserve">the </w:t>
      </w:r>
      <w:r>
        <w:rPr>
          <w:rFonts w:asciiTheme="minorHAnsi" w:hAnsiTheme="minorHAnsi" w:cs="Arial"/>
          <w:sz w:val="22"/>
          <w:szCs w:val="22"/>
        </w:rPr>
        <w:t>transition home, to spend time with friends/family in preparation discharge. Weekend lea</w:t>
      </w:r>
      <w:r w:rsidR="005E5D8C">
        <w:rPr>
          <w:rFonts w:asciiTheme="minorHAnsi" w:hAnsiTheme="minorHAnsi" w:cs="Arial"/>
          <w:sz w:val="22"/>
          <w:szCs w:val="22"/>
        </w:rPr>
        <w:t>ve can help assist with identifying</w:t>
      </w:r>
      <w:r>
        <w:rPr>
          <w:rFonts w:asciiTheme="minorHAnsi" w:hAnsiTheme="minorHAnsi" w:cs="Arial"/>
          <w:sz w:val="22"/>
          <w:szCs w:val="22"/>
        </w:rPr>
        <w:t xml:space="preserve"> any further rehabilitation needs (including equipment if required). </w:t>
      </w:r>
    </w:p>
    <w:p w14:paraId="4831864E" w14:textId="77777777" w:rsidR="0082368A" w:rsidRDefault="0082368A" w:rsidP="006B6D62">
      <w:pPr>
        <w:rPr>
          <w:rFonts w:asciiTheme="minorHAnsi" w:hAnsiTheme="minorHAnsi" w:cs="Arial"/>
          <w:sz w:val="22"/>
          <w:szCs w:val="22"/>
        </w:rPr>
      </w:pPr>
      <w:r>
        <w:rPr>
          <w:rFonts w:asciiTheme="minorHAnsi" w:hAnsiTheme="minorHAnsi" w:cs="Arial"/>
          <w:sz w:val="22"/>
          <w:szCs w:val="22"/>
        </w:rPr>
        <w:t xml:space="preserve">During the overnight stay, it is important to engage in normal activities and interactions with friends and family (with appropriate support). </w:t>
      </w:r>
    </w:p>
    <w:p w14:paraId="2EFA4A16" w14:textId="77777777" w:rsidR="00840FE8" w:rsidRDefault="00840FE8" w:rsidP="00840FE8">
      <w:pPr>
        <w:rPr>
          <w:rFonts w:asciiTheme="minorHAnsi" w:hAnsiTheme="minorHAnsi" w:cs="Arial"/>
          <w:sz w:val="22"/>
          <w:szCs w:val="22"/>
        </w:rPr>
      </w:pPr>
    </w:p>
    <w:p w14:paraId="52F8E91C" w14:textId="77777777" w:rsidR="00840FE8" w:rsidRDefault="00840FE8" w:rsidP="00840FE8">
      <w:pPr>
        <w:rPr>
          <w:rFonts w:asciiTheme="minorHAnsi" w:hAnsiTheme="minorHAnsi" w:cs="Arial"/>
          <w:sz w:val="22"/>
          <w:szCs w:val="22"/>
        </w:rPr>
      </w:pPr>
      <w:r w:rsidRPr="00840FE8">
        <w:rPr>
          <w:rFonts w:asciiTheme="minorHAnsi" w:hAnsiTheme="minorHAnsi" w:cs="Arial"/>
          <w:b/>
          <w:sz w:val="22"/>
          <w:szCs w:val="22"/>
        </w:rPr>
        <w:t>Safety issues:</w:t>
      </w:r>
      <w:r w:rsidR="001B7F4D">
        <w:rPr>
          <w:rFonts w:asciiTheme="minorHAnsi" w:hAnsiTheme="minorHAnsi" w:cs="Arial"/>
          <w:sz w:val="22"/>
          <w:szCs w:val="22"/>
        </w:rPr>
        <w:t xml:space="preserve">  S</w:t>
      </w:r>
      <w:r>
        <w:rPr>
          <w:rFonts w:asciiTheme="minorHAnsi" w:hAnsiTheme="minorHAnsi" w:cs="Arial"/>
          <w:sz w:val="22"/>
          <w:szCs w:val="22"/>
        </w:rPr>
        <w:t xml:space="preserve">pecific recommendations about </w:t>
      </w:r>
      <w:r w:rsidRPr="009C070E">
        <w:rPr>
          <w:rFonts w:asciiTheme="minorHAnsi" w:hAnsiTheme="minorHAnsi" w:cs="Arial"/>
          <w:i/>
          <w:sz w:val="22"/>
          <w:szCs w:val="22"/>
        </w:rPr>
        <w:t>mobility</w:t>
      </w:r>
      <w:r>
        <w:rPr>
          <w:rFonts w:asciiTheme="minorHAnsi" w:hAnsiTheme="minorHAnsi" w:cs="Arial"/>
          <w:sz w:val="22"/>
          <w:szCs w:val="22"/>
        </w:rPr>
        <w:t xml:space="preserve">, </w:t>
      </w:r>
      <w:r w:rsidRPr="009C070E">
        <w:rPr>
          <w:rFonts w:asciiTheme="minorHAnsi" w:hAnsiTheme="minorHAnsi" w:cs="Arial"/>
          <w:i/>
          <w:sz w:val="22"/>
          <w:szCs w:val="22"/>
        </w:rPr>
        <w:t>swallowing</w:t>
      </w:r>
      <w:r>
        <w:rPr>
          <w:rFonts w:asciiTheme="minorHAnsi" w:hAnsiTheme="minorHAnsi" w:cs="Arial"/>
          <w:sz w:val="22"/>
          <w:szCs w:val="22"/>
        </w:rPr>
        <w:t xml:space="preserve">, </w:t>
      </w:r>
      <w:r w:rsidRPr="009C070E">
        <w:rPr>
          <w:rFonts w:asciiTheme="minorHAnsi" w:hAnsiTheme="minorHAnsi" w:cs="Arial"/>
          <w:i/>
          <w:sz w:val="22"/>
          <w:szCs w:val="22"/>
        </w:rPr>
        <w:t>equipment</w:t>
      </w:r>
      <w:r w:rsidR="009C070E">
        <w:rPr>
          <w:rFonts w:asciiTheme="minorHAnsi" w:hAnsiTheme="minorHAnsi" w:cs="Arial"/>
          <w:i/>
          <w:sz w:val="22"/>
          <w:szCs w:val="22"/>
        </w:rPr>
        <w:t>, behaviour</w:t>
      </w:r>
      <w:r>
        <w:rPr>
          <w:rFonts w:asciiTheme="minorHAnsi" w:hAnsiTheme="minorHAnsi" w:cs="Arial"/>
          <w:sz w:val="22"/>
          <w:szCs w:val="22"/>
        </w:rPr>
        <w:t xml:space="preserve"> and </w:t>
      </w:r>
      <w:r w:rsidRPr="009C070E">
        <w:rPr>
          <w:rFonts w:asciiTheme="minorHAnsi" w:hAnsiTheme="minorHAnsi" w:cs="Arial"/>
          <w:i/>
          <w:sz w:val="22"/>
          <w:szCs w:val="22"/>
        </w:rPr>
        <w:t>daily assistance</w:t>
      </w:r>
      <w:r>
        <w:rPr>
          <w:rFonts w:asciiTheme="minorHAnsi" w:hAnsiTheme="minorHAnsi" w:cs="Arial"/>
          <w:sz w:val="22"/>
          <w:szCs w:val="22"/>
        </w:rPr>
        <w:t xml:space="preserve"> should be discussed with the therapy team </w:t>
      </w:r>
      <w:r w:rsidRPr="00197FDF">
        <w:rPr>
          <w:rFonts w:asciiTheme="minorHAnsi" w:hAnsiTheme="minorHAnsi" w:cs="Arial"/>
          <w:sz w:val="22"/>
          <w:szCs w:val="22"/>
          <w:u w:val="single"/>
        </w:rPr>
        <w:t>prior to weekend leave</w:t>
      </w:r>
      <w:r>
        <w:rPr>
          <w:rFonts w:asciiTheme="minorHAnsi" w:hAnsiTheme="minorHAnsi" w:cs="Arial"/>
          <w:sz w:val="22"/>
          <w:szCs w:val="22"/>
        </w:rPr>
        <w:t xml:space="preserve">. </w:t>
      </w:r>
    </w:p>
    <w:p w14:paraId="3213BD13" w14:textId="77777777" w:rsidR="006B6D62" w:rsidRPr="00CF17E1" w:rsidRDefault="006B6D62" w:rsidP="006B6D62">
      <w:pPr>
        <w:rPr>
          <w:rFonts w:asciiTheme="minorHAnsi" w:hAnsiTheme="minorHAnsi" w:cs="Arial"/>
          <w:sz w:val="22"/>
          <w:szCs w:val="22"/>
        </w:rPr>
      </w:pPr>
    </w:p>
    <w:p w14:paraId="3A495CF1" w14:textId="77777777" w:rsidR="00F519E2" w:rsidRPr="00426DA9" w:rsidRDefault="00AA34F0" w:rsidP="00F519E2">
      <w:pPr>
        <w:rPr>
          <w:rFonts w:asciiTheme="minorHAnsi" w:hAnsiTheme="minorHAnsi" w:cs="Arial"/>
          <w:b/>
          <w:szCs w:val="22"/>
        </w:rPr>
      </w:pPr>
      <w:r w:rsidRPr="00426DA9">
        <w:rPr>
          <w:rFonts w:asciiTheme="minorHAnsi" w:hAnsiTheme="minorHAnsi" w:cs="Arial"/>
          <w:b/>
          <w:szCs w:val="22"/>
        </w:rPr>
        <w:t xml:space="preserve">Information for </w:t>
      </w:r>
      <w:r w:rsidR="00CF17E1" w:rsidRPr="00426DA9">
        <w:rPr>
          <w:rFonts w:asciiTheme="minorHAnsi" w:hAnsiTheme="minorHAnsi" w:cs="Arial"/>
          <w:b/>
          <w:szCs w:val="22"/>
        </w:rPr>
        <w:t xml:space="preserve">You </w:t>
      </w:r>
      <w:r w:rsidRPr="00426DA9">
        <w:rPr>
          <w:rFonts w:asciiTheme="minorHAnsi" w:hAnsiTheme="minorHAnsi" w:cs="Arial"/>
          <w:b/>
          <w:szCs w:val="22"/>
        </w:rPr>
        <w:t>and Famil</w:t>
      </w:r>
      <w:r w:rsidR="00CF17E1" w:rsidRPr="00426DA9">
        <w:rPr>
          <w:rFonts w:asciiTheme="minorHAnsi" w:hAnsiTheme="minorHAnsi" w:cs="Arial"/>
          <w:b/>
          <w:szCs w:val="22"/>
        </w:rPr>
        <w:t>y / Friends</w:t>
      </w:r>
    </w:p>
    <w:p w14:paraId="2B7F57A1" w14:textId="77777777" w:rsidR="00460288" w:rsidRDefault="00460288" w:rsidP="00CF17E1">
      <w:pPr>
        <w:rPr>
          <w:rFonts w:asciiTheme="minorHAnsi" w:hAnsiTheme="minorHAnsi" w:cs="Arial"/>
          <w:sz w:val="22"/>
          <w:szCs w:val="22"/>
        </w:rPr>
      </w:pPr>
    </w:p>
    <w:p w14:paraId="4F51794E" w14:textId="77777777" w:rsidR="00B30E93" w:rsidRPr="00B30E93" w:rsidRDefault="00B30E93" w:rsidP="00CF17E1">
      <w:pPr>
        <w:rPr>
          <w:rFonts w:asciiTheme="minorHAnsi" w:hAnsiTheme="minorHAnsi" w:cs="Arial"/>
          <w:sz w:val="22"/>
          <w:szCs w:val="22"/>
          <w:u w:val="single"/>
        </w:rPr>
      </w:pPr>
      <w:r w:rsidRPr="00B30E93">
        <w:rPr>
          <w:rFonts w:asciiTheme="minorHAnsi" w:hAnsiTheme="minorHAnsi" w:cs="Arial"/>
          <w:sz w:val="22"/>
          <w:szCs w:val="22"/>
          <w:u w:val="single"/>
        </w:rPr>
        <w:t>Medication</w:t>
      </w:r>
    </w:p>
    <w:p w14:paraId="03A7798F" w14:textId="77777777" w:rsidR="00CF17E1" w:rsidRPr="00B30E93" w:rsidRDefault="00371EE3" w:rsidP="00CF17E1">
      <w:pPr>
        <w:rPr>
          <w:rFonts w:asciiTheme="minorHAnsi" w:hAnsiTheme="minorHAnsi" w:cs="Arial"/>
          <w:sz w:val="22"/>
          <w:szCs w:val="22"/>
        </w:rPr>
      </w:pPr>
      <w:r>
        <w:rPr>
          <w:rFonts w:asciiTheme="minorHAnsi" w:hAnsiTheme="minorHAnsi" w:cs="Arial"/>
          <w:sz w:val="22"/>
          <w:szCs w:val="22"/>
        </w:rPr>
        <w:t>Any medication required</w:t>
      </w:r>
      <w:r w:rsidR="00B30E93" w:rsidRPr="00B30E93">
        <w:rPr>
          <w:rFonts w:asciiTheme="minorHAnsi" w:hAnsiTheme="minorHAnsi" w:cs="Arial"/>
          <w:sz w:val="22"/>
          <w:szCs w:val="22"/>
        </w:rPr>
        <w:t xml:space="preserve"> should be discussed with the Nurse before </w:t>
      </w:r>
      <w:r w:rsidR="00B30E93">
        <w:rPr>
          <w:rFonts w:asciiTheme="minorHAnsi" w:hAnsiTheme="minorHAnsi" w:cs="Arial"/>
          <w:sz w:val="22"/>
          <w:szCs w:val="22"/>
        </w:rPr>
        <w:t>going on leave</w:t>
      </w:r>
      <w:r w:rsidR="00B30E93" w:rsidRPr="00B30E93">
        <w:rPr>
          <w:rFonts w:asciiTheme="minorHAnsi" w:hAnsiTheme="minorHAnsi" w:cs="Arial"/>
          <w:sz w:val="22"/>
          <w:szCs w:val="22"/>
        </w:rPr>
        <w:t xml:space="preserve">. </w:t>
      </w:r>
    </w:p>
    <w:p w14:paraId="4AEF1CB8" w14:textId="77777777" w:rsidR="0082368A" w:rsidRDefault="0082368A" w:rsidP="00CF17E1">
      <w:pPr>
        <w:rPr>
          <w:rFonts w:asciiTheme="minorHAnsi" w:hAnsiTheme="minorHAnsi" w:cs="Arial"/>
          <w:sz w:val="22"/>
          <w:szCs w:val="22"/>
          <w:u w:val="single"/>
        </w:rPr>
      </w:pPr>
    </w:p>
    <w:p w14:paraId="522D9A68" w14:textId="77777777" w:rsidR="00CF17E1" w:rsidRDefault="00CF17E1" w:rsidP="00CF17E1">
      <w:pPr>
        <w:rPr>
          <w:rFonts w:asciiTheme="minorHAnsi" w:hAnsiTheme="minorHAnsi" w:cs="Arial"/>
          <w:sz w:val="22"/>
          <w:szCs w:val="22"/>
          <w:u w:val="single"/>
        </w:rPr>
      </w:pPr>
      <w:r>
        <w:rPr>
          <w:rFonts w:asciiTheme="minorHAnsi" w:hAnsiTheme="minorHAnsi" w:cs="Arial"/>
          <w:sz w:val="22"/>
          <w:szCs w:val="22"/>
          <w:u w:val="single"/>
        </w:rPr>
        <w:t xml:space="preserve">Post Traumatic Amnesia </w:t>
      </w:r>
    </w:p>
    <w:p w14:paraId="3A896046" w14:textId="77777777" w:rsidR="00CF17E1" w:rsidRPr="00CF17E1" w:rsidRDefault="00CF17E1" w:rsidP="00CF17E1">
      <w:pPr>
        <w:rPr>
          <w:rFonts w:asciiTheme="minorHAnsi" w:hAnsiTheme="minorHAnsi" w:cs="Arial"/>
          <w:sz w:val="22"/>
          <w:szCs w:val="22"/>
        </w:rPr>
      </w:pPr>
      <w:r>
        <w:rPr>
          <w:rFonts w:asciiTheme="minorHAnsi" w:hAnsiTheme="minorHAnsi" w:cs="Arial"/>
          <w:sz w:val="22"/>
          <w:szCs w:val="22"/>
        </w:rPr>
        <w:t xml:space="preserve">Following a </w:t>
      </w:r>
      <w:r w:rsidR="0020336F">
        <w:rPr>
          <w:rFonts w:asciiTheme="minorHAnsi" w:hAnsiTheme="minorHAnsi" w:cs="Arial"/>
          <w:sz w:val="22"/>
          <w:szCs w:val="22"/>
        </w:rPr>
        <w:t xml:space="preserve">traumatic </w:t>
      </w:r>
      <w:r>
        <w:rPr>
          <w:rFonts w:asciiTheme="minorHAnsi" w:hAnsiTheme="minorHAnsi" w:cs="Arial"/>
          <w:sz w:val="22"/>
          <w:szCs w:val="22"/>
        </w:rPr>
        <w:t xml:space="preserve">brain injury, </w:t>
      </w:r>
      <w:r w:rsidR="0020336F">
        <w:rPr>
          <w:rFonts w:asciiTheme="minorHAnsi" w:hAnsiTheme="minorHAnsi" w:cs="Arial"/>
          <w:sz w:val="22"/>
          <w:szCs w:val="22"/>
        </w:rPr>
        <w:t xml:space="preserve">most </w:t>
      </w:r>
      <w:r>
        <w:rPr>
          <w:rFonts w:asciiTheme="minorHAnsi" w:hAnsiTheme="minorHAnsi" w:cs="Arial"/>
          <w:sz w:val="22"/>
          <w:szCs w:val="22"/>
        </w:rPr>
        <w:t xml:space="preserve">people go through a stage </w:t>
      </w:r>
      <w:r w:rsidR="0020336F">
        <w:rPr>
          <w:rFonts w:asciiTheme="minorHAnsi" w:hAnsiTheme="minorHAnsi" w:cs="Arial"/>
          <w:sz w:val="22"/>
          <w:szCs w:val="22"/>
        </w:rPr>
        <w:t>in</w:t>
      </w:r>
      <w:r>
        <w:rPr>
          <w:rFonts w:asciiTheme="minorHAnsi" w:hAnsiTheme="minorHAnsi" w:cs="Arial"/>
          <w:sz w:val="22"/>
          <w:szCs w:val="22"/>
        </w:rPr>
        <w:t xml:space="preserve"> their recovery called Post Traumatic Amnesia</w:t>
      </w:r>
      <w:r w:rsidR="00840FE8">
        <w:rPr>
          <w:rFonts w:asciiTheme="minorHAnsi" w:hAnsiTheme="minorHAnsi" w:cs="Arial"/>
          <w:sz w:val="22"/>
          <w:szCs w:val="22"/>
        </w:rPr>
        <w:t xml:space="preserve"> (PTA)</w:t>
      </w:r>
      <w:r w:rsidR="0020336F">
        <w:rPr>
          <w:rFonts w:asciiTheme="minorHAnsi" w:hAnsiTheme="minorHAnsi" w:cs="Arial"/>
          <w:sz w:val="22"/>
          <w:szCs w:val="22"/>
        </w:rPr>
        <w:t>. T</w:t>
      </w:r>
      <w:r>
        <w:rPr>
          <w:rFonts w:asciiTheme="minorHAnsi" w:hAnsiTheme="minorHAnsi" w:cs="Arial"/>
          <w:sz w:val="22"/>
          <w:szCs w:val="22"/>
        </w:rPr>
        <w:t xml:space="preserve">his is a </w:t>
      </w:r>
      <w:r w:rsidR="004023A9">
        <w:rPr>
          <w:rFonts w:asciiTheme="minorHAnsi" w:hAnsiTheme="minorHAnsi" w:cs="Arial"/>
          <w:sz w:val="22"/>
          <w:szCs w:val="22"/>
        </w:rPr>
        <w:t>phase</w:t>
      </w:r>
      <w:r>
        <w:rPr>
          <w:rFonts w:asciiTheme="minorHAnsi" w:hAnsiTheme="minorHAnsi" w:cs="Arial"/>
          <w:sz w:val="22"/>
          <w:szCs w:val="22"/>
        </w:rPr>
        <w:t xml:space="preserve"> </w:t>
      </w:r>
      <w:r w:rsidR="004023A9">
        <w:rPr>
          <w:rFonts w:asciiTheme="minorHAnsi" w:hAnsiTheme="minorHAnsi" w:cs="Arial"/>
          <w:sz w:val="22"/>
          <w:szCs w:val="22"/>
        </w:rPr>
        <w:t>in</w:t>
      </w:r>
      <w:r>
        <w:rPr>
          <w:rFonts w:asciiTheme="minorHAnsi" w:hAnsiTheme="minorHAnsi" w:cs="Arial"/>
          <w:sz w:val="22"/>
          <w:szCs w:val="22"/>
        </w:rPr>
        <w:t xml:space="preserve"> someone’s recovery where they </w:t>
      </w:r>
      <w:r w:rsidR="00443447">
        <w:rPr>
          <w:rFonts w:asciiTheme="minorHAnsi" w:hAnsiTheme="minorHAnsi" w:cs="Arial"/>
          <w:sz w:val="22"/>
          <w:szCs w:val="22"/>
        </w:rPr>
        <w:t xml:space="preserve">can </w:t>
      </w:r>
      <w:r>
        <w:rPr>
          <w:rFonts w:asciiTheme="minorHAnsi" w:hAnsiTheme="minorHAnsi" w:cs="Arial"/>
          <w:sz w:val="22"/>
          <w:szCs w:val="22"/>
        </w:rPr>
        <w:t>have difficulties with their memory. It is recommended when someone is in PTA, that they have limited visitors, and restricted time watching TV</w:t>
      </w:r>
      <w:r w:rsidR="00460288">
        <w:rPr>
          <w:rFonts w:asciiTheme="minorHAnsi" w:hAnsiTheme="minorHAnsi" w:cs="Arial"/>
          <w:sz w:val="22"/>
          <w:szCs w:val="22"/>
        </w:rPr>
        <w:t>/on devices</w:t>
      </w:r>
      <w:r>
        <w:rPr>
          <w:rFonts w:asciiTheme="minorHAnsi" w:hAnsiTheme="minorHAnsi" w:cs="Arial"/>
          <w:sz w:val="22"/>
          <w:szCs w:val="22"/>
        </w:rPr>
        <w:t xml:space="preserve"> and regular rest periods. </w:t>
      </w:r>
    </w:p>
    <w:p w14:paraId="433F24C3" w14:textId="77777777" w:rsidR="00CF17E1" w:rsidRDefault="00CF17E1" w:rsidP="00CF17E1">
      <w:pPr>
        <w:rPr>
          <w:rFonts w:asciiTheme="minorHAnsi" w:hAnsiTheme="minorHAnsi" w:cs="Arial"/>
          <w:sz w:val="22"/>
          <w:szCs w:val="22"/>
          <w:u w:val="single"/>
        </w:rPr>
      </w:pPr>
    </w:p>
    <w:p w14:paraId="687223AE" w14:textId="77777777" w:rsidR="00AA34F0" w:rsidRPr="00CF17E1" w:rsidRDefault="00AA34F0" w:rsidP="00CF17E1">
      <w:pPr>
        <w:rPr>
          <w:rFonts w:asciiTheme="minorHAnsi" w:hAnsiTheme="minorHAnsi" w:cs="Arial"/>
          <w:sz w:val="22"/>
          <w:szCs w:val="22"/>
        </w:rPr>
      </w:pPr>
      <w:r w:rsidRPr="00CF17E1">
        <w:rPr>
          <w:rFonts w:asciiTheme="minorHAnsi" w:hAnsiTheme="minorHAnsi" w:cs="Arial"/>
          <w:sz w:val="22"/>
          <w:szCs w:val="22"/>
          <w:u w:val="single"/>
        </w:rPr>
        <w:t>Driving</w:t>
      </w:r>
      <w:r w:rsidR="00CF17E1" w:rsidRPr="00CF17E1">
        <w:rPr>
          <w:rFonts w:asciiTheme="minorHAnsi" w:hAnsiTheme="minorHAnsi" w:cs="Arial"/>
          <w:sz w:val="22"/>
          <w:szCs w:val="22"/>
          <w:u w:val="single"/>
        </w:rPr>
        <w:br/>
      </w:r>
      <w:r w:rsidR="00CF17E1" w:rsidRPr="00CF17E1">
        <w:rPr>
          <w:rFonts w:asciiTheme="minorHAnsi" w:hAnsiTheme="minorHAnsi" w:cs="Arial"/>
          <w:sz w:val="22"/>
          <w:szCs w:val="22"/>
        </w:rPr>
        <w:t xml:space="preserve">Following a brain injury there </w:t>
      </w:r>
      <w:r w:rsidR="0082368A">
        <w:rPr>
          <w:rFonts w:asciiTheme="minorHAnsi" w:hAnsiTheme="minorHAnsi" w:cs="Arial"/>
          <w:sz w:val="22"/>
          <w:szCs w:val="22"/>
        </w:rPr>
        <w:t xml:space="preserve">is a driving stand down period. </w:t>
      </w:r>
      <w:r w:rsidR="00840FE8">
        <w:rPr>
          <w:rFonts w:asciiTheme="minorHAnsi" w:hAnsiTheme="minorHAnsi" w:cs="Arial"/>
          <w:sz w:val="22"/>
          <w:szCs w:val="22"/>
        </w:rPr>
        <w:t xml:space="preserve">Please speak to the medical or therapy team for specific stand down durations. </w:t>
      </w:r>
      <w:r w:rsidR="0082368A">
        <w:rPr>
          <w:rFonts w:asciiTheme="minorHAnsi" w:hAnsiTheme="minorHAnsi" w:cs="Arial"/>
          <w:sz w:val="22"/>
          <w:szCs w:val="22"/>
        </w:rPr>
        <w:t>P</w:t>
      </w:r>
      <w:r w:rsidR="00CF17E1" w:rsidRPr="00CF17E1">
        <w:rPr>
          <w:rFonts w:asciiTheme="minorHAnsi" w:hAnsiTheme="minorHAnsi" w:cs="Arial"/>
          <w:sz w:val="22"/>
          <w:szCs w:val="22"/>
        </w:rPr>
        <w:t xml:space="preserve">eople are required to have </w:t>
      </w:r>
      <w:r w:rsidR="0082368A" w:rsidRPr="00CF17E1">
        <w:rPr>
          <w:rFonts w:asciiTheme="minorHAnsi" w:hAnsiTheme="minorHAnsi" w:cs="Arial"/>
          <w:sz w:val="22"/>
          <w:szCs w:val="22"/>
        </w:rPr>
        <w:t>an</w:t>
      </w:r>
      <w:r w:rsidR="00CF17E1" w:rsidRPr="00CF17E1">
        <w:rPr>
          <w:rFonts w:asciiTheme="minorHAnsi" w:hAnsiTheme="minorHAnsi" w:cs="Arial"/>
          <w:sz w:val="22"/>
          <w:szCs w:val="22"/>
        </w:rPr>
        <w:t xml:space="preserve"> </w:t>
      </w:r>
      <w:r w:rsidRPr="00CF17E1">
        <w:rPr>
          <w:rFonts w:asciiTheme="minorHAnsi" w:hAnsiTheme="minorHAnsi" w:cs="Arial"/>
          <w:sz w:val="22"/>
          <w:szCs w:val="22"/>
        </w:rPr>
        <w:t xml:space="preserve">OT driving assessment </w:t>
      </w:r>
      <w:r w:rsidR="006B6D62" w:rsidRPr="00CF17E1">
        <w:rPr>
          <w:rFonts w:asciiTheme="minorHAnsi" w:hAnsiTheme="minorHAnsi" w:cs="Arial"/>
          <w:sz w:val="22"/>
          <w:szCs w:val="22"/>
        </w:rPr>
        <w:t>and</w:t>
      </w:r>
      <w:r w:rsidRPr="00CF17E1">
        <w:rPr>
          <w:rFonts w:asciiTheme="minorHAnsi" w:hAnsiTheme="minorHAnsi" w:cs="Arial"/>
          <w:sz w:val="22"/>
          <w:szCs w:val="22"/>
        </w:rPr>
        <w:t xml:space="preserve"> having GP clearance </w:t>
      </w:r>
      <w:r w:rsidR="00C96D03">
        <w:rPr>
          <w:rFonts w:asciiTheme="minorHAnsi" w:hAnsiTheme="minorHAnsi" w:cs="Arial"/>
          <w:sz w:val="22"/>
          <w:szCs w:val="22"/>
        </w:rPr>
        <w:t xml:space="preserve">prior to returning to driving. Assistance with transport will be required from family and friends during this time. </w:t>
      </w:r>
    </w:p>
    <w:p w14:paraId="7DCFB80D" w14:textId="77777777" w:rsidR="00CF17E1" w:rsidRPr="00CF17E1" w:rsidRDefault="00CF17E1" w:rsidP="00CF17E1">
      <w:pPr>
        <w:rPr>
          <w:rFonts w:asciiTheme="minorHAnsi" w:hAnsiTheme="minorHAnsi" w:cs="Arial"/>
          <w:sz w:val="22"/>
          <w:szCs w:val="22"/>
        </w:rPr>
      </w:pPr>
    </w:p>
    <w:p w14:paraId="24D4D5DE" w14:textId="77777777" w:rsidR="00CF17E1" w:rsidRPr="00CF17E1" w:rsidRDefault="00AA34F0" w:rsidP="00CF17E1">
      <w:pPr>
        <w:rPr>
          <w:rFonts w:asciiTheme="minorHAnsi" w:hAnsiTheme="minorHAnsi" w:cs="Arial"/>
          <w:sz w:val="22"/>
          <w:szCs w:val="22"/>
          <w:u w:val="single"/>
        </w:rPr>
      </w:pPr>
      <w:r w:rsidRPr="00CF17E1">
        <w:rPr>
          <w:rFonts w:asciiTheme="minorHAnsi" w:hAnsiTheme="minorHAnsi" w:cs="Arial"/>
          <w:sz w:val="22"/>
          <w:szCs w:val="22"/>
          <w:u w:val="single"/>
        </w:rPr>
        <w:t xml:space="preserve">Drugs </w:t>
      </w:r>
      <w:r w:rsidR="00F071DE" w:rsidRPr="00CF17E1">
        <w:rPr>
          <w:rFonts w:asciiTheme="minorHAnsi" w:hAnsiTheme="minorHAnsi" w:cs="Arial"/>
          <w:sz w:val="22"/>
          <w:szCs w:val="22"/>
          <w:u w:val="single"/>
        </w:rPr>
        <w:t>and</w:t>
      </w:r>
      <w:r w:rsidR="00CF17E1" w:rsidRPr="00CF17E1">
        <w:rPr>
          <w:rFonts w:asciiTheme="minorHAnsi" w:hAnsiTheme="minorHAnsi" w:cs="Arial"/>
          <w:sz w:val="22"/>
          <w:szCs w:val="22"/>
          <w:u w:val="single"/>
        </w:rPr>
        <w:t xml:space="preserve"> Alcohol </w:t>
      </w:r>
    </w:p>
    <w:p w14:paraId="141D64F7" w14:textId="77777777" w:rsidR="00AA34F0" w:rsidRDefault="00CF17E1" w:rsidP="00CF17E1">
      <w:pPr>
        <w:rPr>
          <w:rFonts w:asciiTheme="minorHAnsi" w:hAnsiTheme="minorHAnsi" w:cs="Arial"/>
          <w:sz w:val="22"/>
          <w:szCs w:val="22"/>
        </w:rPr>
      </w:pPr>
      <w:r w:rsidRPr="00CF17E1">
        <w:rPr>
          <w:rFonts w:asciiTheme="minorHAnsi" w:hAnsiTheme="minorHAnsi" w:cs="Arial"/>
          <w:sz w:val="22"/>
          <w:szCs w:val="22"/>
        </w:rPr>
        <w:t xml:space="preserve">There is a recommendation following a brain injury </w:t>
      </w:r>
      <w:r>
        <w:rPr>
          <w:rFonts w:asciiTheme="minorHAnsi" w:hAnsiTheme="minorHAnsi" w:cs="Arial"/>
          <w:sz w:val="22"/>
          <w:szCs w:val="22"/>
        </w:rPr>
        <w:t xml:space="preserve">to abstain from drugs and alcohol for two years to assist with brain recovery. </w:t>
      </w:r>
    </w:p>
    <w:p w14:paraId="46B71DDD" w14:textId="77777777" w:rsidR="00CF17E1" w:rsidRDefault="00CF17E1" w:rsidP="00CF17E1">
      <w:pPr>
        <w:rPr>
          <w:rFonts w:asciiTheme="minorHAnsi" w:hAnsiTheme="minorHAnsi" w:cs="Arial"/>
          <w:sz w:val="22"/>
          <w:szCs w:val="22"/>
        </w:rPr>
      </w:pPr>
    </w:p>
    <w:p w14:paraId="7A0181B8" w14:textId="77777777" w:rsidR="00CF17E1" w:rsidRPr="00B30E93" w:rsidRDefault="00CF17E1" w:rsidP="00CF17E1">
      <w:pPr>
        <w:rPr>
          <w:rFonts w:asciiTheme="minorHAnsi" w:hAnsiTheme="minorHAnsi" w:cs="Arial"/>
          <w:sz w:val="22"/>
          <w:szCs w:val="22"/>
          <w:u w:val="single"/>
        </w:rPr>
      </w:pPr>
      <w:r w:rsidRPr="00B30E93">
        <w:rPr>
          <w:rFonts w:asciiTheme="minorHAnsi" w:hAnsiTheme="minorHAnsi" w:cs="Arial"/>
          <w:sz w:val="22"/>
          <w:szCs w:val="22"/>
          <w:u w:val="single"/>
        </w:rPr>
        <w:t xml:space="preserve">Fatigue </w:t>
      </w:r>
    </w:p>
    <w:p w14:paraId="26DA7944" w14:textId="77777777" w:rsidR="00B30E93" w:rsidRDefault="00B30E93" w:rsidP="00CF17E1">
      <w:pPr>
        <w:rPr>
          <w:rFonts w:asciiTheme="minorHAnsi" w:hAnsiTheme="minorHAnsi" w:cs="Arial"/>
          <w:sz w:val="22"/>
          <w:szCs w:val="22"/>
        </w:rPr>
      </w:pPr>
      <w:r>
        <w:rPr>
          <w:rFonts w:asciiTheme="minorHAnsi" w:hAnsiTheme="minorHAnsi" w:cs="Arial"/>
          <w:sz w:val="22"/>
          <w:szCs w:val="22"/>
        </w:rPr>
        <w:t xml:space="preserve">Fatigue is a common symptom following a brain injury and can have a flow on effect to mood, thinking and physical abilities. It is recommended that you and your family monitor your fatigue levels and adjust activity levels if required. Rest periods may be required. </w:t>
      </w:r>
    </w:p>
    <w:p w14:paraId="266ADE47" w14:textId="77777777" w:rsidR="00CF17E1" w:rsidRPr="00E272A4" w:rsidRDefault="00CF17E1" w:rsidP="00CF17E1">
      <w:pPr>
        <w:rPr>
          <w:rFonts w:asciiTheme="minorHAnsi" w:hAnsiTheme="minorHAnsi" w:cs="Arial"/>
          <w:sz w:val="22"/>
          <w:szCs w:val="22"/>
          <w:u w:val="single"/>
        </w:rPr>
      </w:pPr>
    </w:p>
    <w:p w14:paraId="6CDE0296" w14:textId="77777777" w:rsidR="00E272A4" w:rsidRPr="00E272A4" w:rsidRDefault="00E272A4" w:rsidP="00E272A4">
      <w:pPr>
        <w:rPr>
          <w:rFonts w:asciiTheme="minorHAnsi" w:hAnsiTheme="minorHAnsi" w:cs="Arial"/>
          <w:sz w:val="22"/>
          <w:szCs w:val="22"/>
          <w:u w:val="single"/>
        </w:rPr>
      </w:pPr>
      <w:r w:rsidRPr="00E272A4">
        <w:rPr>
          <w:rFonts w:asciiTheme="minorHAnsi" w:hAnsiTheme="minorHAnsi" w:cs="Arial"/>
          <w:sz w:val="22"/>
          <w:szCs w:val="22"/>
          <w:u w:val="single"/>
        </w:rPr>
        <w:t>S</w:t>
      </w:r>
      <w:r w:rsidR="00841C06" w:rsidRPr="00E272A4">
        <w:rPr>
          <w:rFonts w:asciiTheme="minorHAnsi" w:hAnsiTheme="minorHAnsi" w:cs="Arial"/>
          <w:sz w:val="22"/>
          <w:szCs w:val="22"/>
          <w:u w:val="single"/>
        </w:rPr>
        <w:t>exual functioning and relationships</w:t>
      </w:r>
    </w:p>
    <w:p w14:paraId="1C16288F" w14:textId="77777777" w:rsidR="00841C06" w:rsidRDefault="00841C06" w:rsidP="00E272A4">
      <w:pPr>
        <w:rPr>
          <w:rFonts w:asciiTheme="minorHAnsi" w:hAnsiTheme="minorHAnsi" w:cs="Arial"/>
          <w:sz w:val="22"/>
          <w:szCs w:val="22"/>
        </w:rPr>
      </w:pPr>
      <w:r w:rsidRPr="00E272A4">
        <w:rPr>
          <w:rFonts w:asciiTheme="minorHAnsi" w:hAnsiTheme="minorHAnsi" w:cs="Arial"/>
          <w:sz w:val="22"/>
          <w:szCs w:val="22"/>
        </w:rPr>
        <w:t xml:space="preserve">After a brain injury </w:t>
      </w:r>
      <w:r w:rsidR="00E272A4">
        <w:rPr>
          <w:rFonts w:asciiTheme="minorHAnsi" w:hAnsiTheme="minorHAnsi" w:cs="Arial"/>
          <w:sz w:val="22"/>
          <w:szCs w:val="22"/>
        </w:rPr>
        <w:t>some people</w:t>
      </w:r>
      <w:r w:rsidRPr="00E272A4">
        <w:rPr>
          <w:rFonts w:asciiTheme="minorHAnsi" w:hAnsiTheme="minorHAnsi" w:cs="Arial"/>
          <w:sz w:val="22"/>
          <w:szCs w:val="22"/>
        </w:rPr>
        <w:t xml:space="preserve"> may notice changes in this area. This is something we address with all age groups, including adolescents. If you have any questions or concerns, please don’t hesitate to speak to a team member you feel comfortable with.</w:t>
      </w:r>
    </w:p>
    <w:p w14:paraId="191EB75D" w14:textId="77777777" w:rsidR="0082368A" w:rsidRDefault="0082368A" w:rsidP="00E272A4">
      <w:pPr>
        <w:rPr>
          <w:rFonts w:asciiTheme="minorHAnsi" w:hAnsiTheme="minorHAnsi" w:cs="Arial"/>
          <w:sz w:val="22"/>
          <w:szCs w:val="22"/>
          <w:u w:val="single"/>
        </w:rPr>
      </w:pPr>
    </w:p>
    <w:p w14:paraId="4A6D3437" w14:textId="77777777" w:rsidR="00E272A4" w:rsidRDefault="00E272A4" w:rsidP="00E272A4">
      <w:pPr>
        <w:rPr>
          <w:rFonts w:asciiTheme="minorHAnsi" w:hAnsiTheme="minorHAnsi" w:cs="Arial"/>
          <w:sz w:val="22"/>
          <w:szCs w:val="22"/>
          <w:u w:val="single"/>
        </w:rPr>
      </w:pPr>
      <w:r w:rsidRPr="00B30E93">
        <w:rPr>
          <w:rFonts w:asciiTheme="minorHAnsi" w:hAnsiTheme="minorHAnsi" w:cs="Arial"/>
          <w:sz w:val="22"/>
          <w:szCs w:val="22"/>
          <w:u w:val="single"/>
        </w:rPr>
        <w:t>Communication</w:t>
      </w:r>
    </w:p>
    <w:p w14:paraId="5A78FC1E" w14:textId="77777777" w:rsidR="0082368A" w:rsidRPr="0082368A" w:rsidRDefault="0082368A" w:rsidP="00E272A4">
      <w:pPr>
        <w:rPr>
          <w:rFonts w:asciiTheme="minorHAnsi" w:hAnsiTheme="minorHAnsi" w:cs="Arial"/>
          <w:sz w:val="22"/>
          <w:szCs w:val="22"/>
        </w:rPr>
      </w:pPr>
      <w:r>
        <w:rPr>
          <w:rFonts w:asciiTheme="minorHAnsi" w:hAnsiTheme="minorHAnsi" w:cs="Arial"/>
          <w:sz w:val="22"/>
          <w:szCs w:val="22"/>
        </w:rPr>
        <w:t xml:space="preserve">Following a brain injury, people may experience changes in the way they communicate, at times they may need support to interact. Please support </w:t>
      </w:r>
      <w:r w:rsidR="00562611">
        <w:rPr>
          <w:rFonts w:asciiTheme="minorHAnsi" w:hAnsiTheme="minorHAnsi" w:cs="Arial"/>
          <w:sz w:val="22"/>
          <w:szCs w:val="22"/>
        </w:rPr>
        <w:t>your family member</w:t>
      </w:r>
      <w:r>
        <w:rPr>
          <w:rFonts w:asciiTheme="minorHAnsi" w:hAnsiTheme="minorHAnsi" w:cs="Arial"/>
          <w:sz w:val="22"/>
          <w:szCs w:val="22"/>
        </w:rPr>
        <w:t xml:space="preserve"> with implementing strategies if required</w:t>
      </w:r>
      <w:r w:rsidR="009C070E">
        <w:rPr>
          <w:rFonts w:asciiTheme="minorHAnsi" w:hAnsiTheme="minorHAnsi" w:cs="Arial"/>
          <w:sz w:val="22"/>
          <w:szCs w:val="22"/>
        </w:rPr>
        <w:t xml:space="preserve"> and speak to the therapy team about specific communication needs prior to weekend leave.</w:t>
      </w:r>
      <w:r>
        <w:rPr>
          <w:rFonts w:asciiTheme="minorHAnsi" w:hAnsiTheme="minorHAnsi" w:cs="Arial"/>
          <w:sz w:val="22"/>
          <w:szCs w:val="22"/>
        </w:rPr>
        <w:t xml:space="preserve"> </w:t>
      </w:r>
    </w:p>
    <w:p w14:paraId="6E6CF871" w14:textId="77777777" w:rsidR="0082368A" w:rsidRPr="00E272A4" w:rsidRDefault="0082368A" w:rsidP="00E272A4">
      <w:pPr>
        <w:rPr>
          <w:rFonts w:asciiTheme="minorHAnsi" w:hAnsiTheme="minorHAnsi" w:cs="Arial"/>
          <w:sz w:val="22"/>
          <w:szCs w:val="22"/>
        </w:rPr>
      </w:pPr>
    </w:p>
    <w:p w14:paraId="6583F651" w14:textId="77777777" w:rsidR="000474E0" w:rsidRDefault="000474E0" w:rsidP="006B6D62">
      <w:pPr>
        <w:pStyle w:val="ListParagraph"/>
        <w:spacing w:after="0" w:line="240" w:lineRule="auto"/>
        <w:ind w:left="0"/>
        <w:rPr>
          <w:rFonts w:asciiTheme="minorHAnsi" w:hAnsiTheme="minorHAnsi" w:cs="Arial"/>
          <w:b/>
        </w:rPr>
      </w:pPr>
    </w:p>
    <w:p w14:paraId="128D7797" w14:textId="77777777" w:rsidR="000474E0" w:rsidRDefault="000474E0" w:rsidP="006B6D62">
      <w:pPr>
        <w:pStyle w:val="ListParagraph"/>
        <w:spacing w:after="0" w:line="240" w:lineRule="auto"/>
        <w:ind w:left="0"/>
        <w:rPr>
          <w:rFonts w:asciiTheme="minorHAnsi" w:hAnsiTheme="minorHAnsi" w:cs="Arial"/>
          <w:b/>
        </w:rPr>
      </w:pPr>
    </w:p>
    <w:p w14:paraId="5831A07D" w14:textId="77777777" w:rsidR="000474E0" w:rsidRDefault="000474E0" w:rsidP="006B6D62">
      <w:pPr>
        <w:pStyle w:val="ListParagraph"/>
        <w:spacing w:after="0" w:line="240" w:lineRule="auto"/>
        <w:ind w:left="0"/>
        <w:rPr>
          <w:rFonts w:asciiTheme="minorHAnsi" w:hAnsiTheme="minorHAnsi" w:cs="Arial"/>
          <w:b/>
        </w:rPr>
      </w:pPr>
    </w:p>
    <w:p w14:paraId="02E6C3F0" w14:textId="77777777" w:rsidR="000474E0" w:rsidRDefault="000474E0" w:rsidP="006B6D62">
      <w:pPr>
        <w:pStyle w:val="ListParagraph"/>
        <w:spacing w:after="0" w:line="240" w:lineRule="auto"/>
        <w:ind w:left="0"/>
        <w:rPr>
          <w:rFonts w:asciiTheme="minorHAnsi" w:hAnsiTheme="minorHAnsi" w:cs="Arial"/>
          <w:b/>
        </w:rPr>
      </w:pPr>
    </w:p>
    <w:p w14:paraId="69F79092" w14:textId="77777777" w:rsidR="000474E0" w:rsidRDefault="000474E0" w:rsidP="006B6D62">
      <w:pPr>
        <w:pStyle w:val="ListParagraph"/>
        <w:spacing w:after="0" w:line="240" w:lineRule="auto"/>
        <w:ind w:left="0"/>
        <w:rPr>
          <w:rFonts w:asciiTheme="minorHAnsi" w:hAnsiTheme="minorHAnsi" w:cs="Arial"/>
          <w:b/>
        </w:rPr>
      </w:pPr>
    </w:p>
    <w:p w14:paraId="59722EB2" w14:textId="77777777" w:rsidR="00AA34F0" w:rsidRPr="00B30E93" w:rsidRDefault="00AA34F0" w:rsidP="006B6D62">
      <w:pPr>
        <w:pStyle w:val="ListParagraph"/>
        <w:spacing w:after="0" w:line="240" w:lineRule="auto"/>
        <w:ind w:left="0"/>
        <w:rPr>
          <w:rFonts w:asciiTheme="minorHAnsi" w:hAnsiTheme="minorHAnsi" w:cs="Arial"/>
          <w:b/>
        </w:rPr>
      </w:pPr>
      <w:r w:rsidRPr="00426DA9">
        <w:rPr>
          <w:rFonts w:asciiTheme="minorHAnsi" w:hAnsiTheme="minorHAnsi" w:cs="Arial"/>
          <w:b/>
          <w:sz w:val="24"/>
        </w:rPr>
        <w:t>Other information:</w:t>
      </w:r>
    </w:p>
    <w:p w14:paraId="0C764499" w14:textId="77777777" w:rsidR="000474E0" w:rsidRDefault="000474E0" w:rsidP="00840676">
      <w:pPr>
        <w:rPr>
          <w:rFonts w:asciiTheme="minorHAnsi" w:hAnsiTheme="minorHAnsi" w:cs="Arial"/>
          <w:sz w:val="22"/>
          <w:szCs w:val="22"/>
          <w:u w:val="single"/>
        </w:rPr>
      </w:pPr>
    </w:p>
    <w:p w14:paraId="30326492" w14:textId="77777777" w:rsidR="00B30E93" w:rsidRPr="00B30E93" w:rsidRDefault="00B30E93" w:rsidP="00840676">
      <w:pPr>
        <w:rPr>
          <w:rFonts w:asciiTheme="minorHAnsi" w:hAnsiTheme="minorHAnsi" w:cs="Arial"/>
          <w:sz w:val="22"/>
          <w:szCs w:val="22"/>
          <w:u w:val="single"/>
        </w:rPr>
      </w:pPr>
      <w:r w:rsidRPr="00B30E93">
        <w:rPr>
          <w:rFonts w:asciiTheme="minorHAnsi" w:hAnsiTheme="minorHAnsi" w:cs="Arial"/>
          <w:sz w:val="22"/>
          <w:szCs w:val="22"/>
          <w:u w:val="single"/>
        </w:rPr>
        <w:t xml:space="preserve">ABI Rehabilitation Contact </w:t>
      </w:r>
    </w:p>
    <w:p w14:paraId="1848F75A" w14:textId="77777777" w:rsidR="004642F8" w:rsidRPr="005C5381" w:rsidRDefault="004642F8" w:rsidP="00840676">
      <w:pPr>
        <w:rPr>
          <w:rFonts w:asciiTheme="minorHAnsi" w:hAnsiTheme="minorHAnsi" w:cs="Arial"/>
          <w:b/>
          <w:sz w:val="22"/>
          <w:szCs w:val="22"/>
        </w:rPr>
      </w:pPr>
      <w:r w:rsidRPr="005C5381">
        <w:rPr>
          <w:rFonts w:asciiTheme="minorHAnsi" w:hAnsiTheme="minorHAnsi" w:cs="Arial"/>
          <w:b/>
          <w:sz w:val="22"/>
          <w:szCs w:val="22"/>
        </w:rPr>
        <w:t>Auckland Intensive site:</w:t>
      </w:r>
    </w:p>
    <w:p w14:paraId="42460805" w14:textId="77777777" w:rsidR="00B30E93" w:rsidRDefault="00B30E93" w:rsidP="00840676">
      <w:pPr>
        <w:rPr>
          <w:rFonts w:asciiTheme="minorHAnsi" w:hAnsiTheme="minorHAnsi" w:cs="Arial"/>
          <w:sz w:val="22"/>
          <w:szCs w:val="22"/>
        </w:rPr>
      </w:pPr>
      <w:r w:rsidRPr="00B30E93">
        <w:rPr>
          <w:rFonts w:asciiTheme="minorHAnsi" w:hAnsiTheme="minorHAnsi" w:cs="Arial"/>
          <w:sz w:val="22"/>
          <w:szCs w:val="22"/>
        </w:rPr>
        <w:t xml:space="preserve">If there are any problems or any changes during your overnight stay, please contact the nurse in charge </w:t>
      </w:r>
      <w:r w:rsidR="003F6F33">
        <w:rPr>
          <w:rFonts w:asciiTheme="minorHAnsi" w:hAnsiTheme="minorHAnsi" w:cs="Arial"/>
          <w:sz w:val="22"/>
          <w:szCs w:val="22"/>
        </w:rPr>
        <w:t>on 027</w:t>
      </w:r>
      <w:r w:rsidR="004642F8">
        <w:rPr>
          <w:rFonts w:asciiTheme="minorHAnsi" w:hAnsiTheme="minorHAnsi" w:cs="Arial"/>
          <w:sz w:val="22"/>
          <w:szCs w:val="22"/>
        </w:rPr>
        <w:t xml:space="preserve"> </w:t>
      </w:r>
      <w:r w:rsidR="003F6F33">
        <w:rPr>
          <w:rFonts w:asciiTheme="minorHAnsi" w:hAnsiTheme="minorHAnsi" w:cs="Arial"/>
          <w:sz w:val="22"/>
          <w:szCs w:val="22"/>
        </w:rPr>
        <w:t>5554502 or (09) 831 0080.</w:t>
      </w:r>
    </w:p>
    <w:p w14:paraId="13AE76DE" w14:textId="77777777" w:rsidR="000474E0" w:rsidRDefault="000474E0" w:rsidP="00840676">
      <w:pPr>
        <w:rPr>
          <w:rFonts w:asciiTheme="minorHAnsi" w:hAnsiTheme="minorHAnsi" w:cs="Arial"/>
          <w:sz w:val="22"/>
          <w:szCs w:val="22"/>
        </w:rPr>
      </w:pPr>
    </w:p>
    <w:p w14:paraId="2712EE54" w14:textId="77777777" w:rsidR="004642F8" w:rsidRPr="005C5381" w:rsidRDefault="003F6F33" w:rsidP="00840676">
      <w:pPr>
        <w:rPr>
          <w:rFonts w:asciiTheme="minorHAnsi" w:hAnsiTheme="minorHAnsi" w:cs="Arial"/>
          <w:b/>
          <w:sz w:val="22"/>
          <w:szCs w:val="22"/>
        </w:rPr>
      </w:pPr>
      <w:r w:rsidRPr="005C5381">
        <w:rPr>
          <w:rFonts w:asciiTheme="minorHAnsi" w:hAnsiTheme="minorHAnsi" w:cs="Arial"/>
          <w:b/>
          <w:sz w:val="22"/>
          <w:szCs w:val="22"/>
        </w:rPr>
        <w:t>Wellington</w:t>
      </w:r>
      <w:r w:rsidR="004642F8" w:rsidRPr="005C5381">
        <w:rPr>
          <w:rFonts w:asciiTheme="minorHAnsi" w:hAnsiTheme="minorHAnsi" w:cs="Arial"/>
          <w:b/>
          <w:sz w:val="22"/>
          <w:szCs w:val="22"/>
        </w:rPr>
        <w:t xml:space="preserve"> Intensive site:</w:t>
      </w:r>
    </w:p>
    <w:p w14:paraId="1C4DD187" w14:textId="77777777" w:rsidR="003F6F33" w:rsidRPr="00B30E93" w:rsidRDefault="004642F8" w:rsidP="00840676">
      <w:pPr>
        <w:rPr>
          <w:rFonts w:asciiTheme="minorHAnsi" w:hAnsiTheme="minorHAnsi" w:cs="Arial"/>
          <w:sz w:val="22"/>
          <w:szCs w:val="22"/>
        </w:rPr>
      </w:pPr>
      <w:r w:rsidRPr="004642F8">
        <w:rPr>
          <w:rFonts w:asciiTheme="minorHAnsi" w:hAnsiTheme="minorHAnsi" w:cs="Arial"/>
          <w:sz w:val="22"/>
          <w:szCs w:val="22"/>
        </w:rPr>
        <w:t>If there are any problems or any changes during your overnight stay, please contact 021</w:t>
      </w:r>
      <w:r w:rsidR="003F6F33" w:rsidRPr="004642F8">
        <w:rPr>
          <w:rFonts w:asciiTheme="minorHAnsi" w:hAnsiTheme="minorHAnsi" w:cs="Arial"/>
          <w:sz w:val="22"/>
          <w:szCs w:val="22"/>
        </w:rPr>
        <w:t xml:space="preserve"> 654 699 or (04) 237 0128</w:t>
      </w:r>
    </w:p>
    <w:p w14:paraId="706BE6AE" w14:textId="77777777" w:rsidR="00B30E93" w:rsidRDefault="00B30E93" w:rsidP="00840676">
      <w:pPr>
        <w:rPr>
          <w:rFonts w:asciiTheme="minorHAnsi" w:hAnsiTheme="minorHAnsi" w:cs="Arial"/>
          <w:sz w:val="22"/>
          <w:szCs w:val="22"/>
          <w:u w:val="single"/>
        </w:rPr>
      </w:pPr>
    </w:p>
    <w:p w14:paraId="767D9BB7" w14:textId="77777777" w:rsidR="00CF17E1" w:rsidRPr="00B30E93" w:rsidRDefault="00840676" w:rsidP="00840676">
      <w:pPr>
        <w:rPr>
          <w:rFonts w:asciiTheme="minorHAnsi" w:hAnsiTheme="minorHAnsi" w:cs="Arial"/>
          <w:sz w:val="22"/>
          <w:szCs w:val="22"/>
          <w:u w:val="single"/>
        </w:rPr>
      </w:pPr>
      <w:r w:rsidRPr="00B30E93">
        <w:rPr>
          <w:rFonts w:asciiTheme="minorHAnsi" w:hAnsiTheme="minorHAnsi" w:cs="Arial"/>
          <w:sz w:val="22"/>
          <w:szCs w:val="22"/>
          <w:u w:val="single"/>
        </w:rPr>
        <w:t>Whanau Coffee Break</w:t>
      </w:r>
    </w:p>
    <w:p w14:paraId="4BCBBB15" w14:textId="77777777" w:rsidR="00840676" w:rsidRDefault="004642F8" w:rsidP="00840676">
      <w:pPr>
        <w:rPr>
          <w:rFonts w:asciiTheme="minorHAnsi" w:hAnsiTheme="minorHAnsi" w:cs="Arial"/>
          <w:sz w:val="22"/>
          <w:szCs w:val="22"/>
        </w:rPr>
      </w:pPr>
      <w:r>
        <w:rPr>
          <w:rFonts w:asciiTheme="minorHAnsi" w:hAnsiTheme="minorHAnsi" w:cs="Arial"/>
          <w:sz w:val="22"/>
          <w:szCs w:val="22"/>
        </w:rPr>
        <w:t>At Auckland Intensive site a</w:t>
      </w:r>
      <w:r w:rsidR="00197FDF" w:rsidRPr="00B30E93">
        <w:rPr>
          <w:rFonts w:asciiTheme="minorHAnsi" w:hAnsiTheme="minorHAnsi" w:cs="Arial"/>
          <w:sz w:val="22"/>
          <w:szCs w:val="22"/>
        </w:rPr>
        <w:t xml:space="preserve"> Whanau coffee break meeting </w:t>
      </w:r>
      <w:r w:rsidR="00197FDF">
        <w:rPr>
          <w:rFonts w:asciiTheme="minorHAnsi" w:hAnsiTheme="minorHAnsi" w:cs="Arial"/>
          <w:sz w:val="22"/>
          <w:szCs w:val="22"/>
        </w:rPr>
        <w:t>is held on Wednesday from 3:30-4:30pm in the hub</w:t>
      </w:r>
      <w:r w:rsidR="00460288">
        <w:rPr>
          <w:rFonts w:asciiTheme="minorHAnsi" w:hAnsiTheme="minorHAnsi" w:cs="Arial"/>
          <w:sz w:val="22"/>
          <w:szCs w:val="22"/>
        </w:rPr>
        <w:t xml:space="preserve"> </w:t>
      </w:r>
      <w:r w:rsidR="00797E4C">
        <w:rPr>
          <w:rFonts w:asciiTheme="minorHAnsi" w:hAnsiTheme="minorHAnsi" w:cs="Arial"/>
          <w:sz w:val="22"/>
          <w:szCs w:val="22"/>
        </w:rPr>
        <w:t xml:space="preserve">where </w:t>
      </w:r>
      <w:r w:rsidR="00840676" w:rsidRPr="00B30E93">
        <w:rPr>
          <w:rFonts w:asciiTheme="minorHAnsi" w:hAnsiTheme="minorHAnsi" w:cs="Arial"/>
          <w:sz w:val="22"/>
          <w:szCs w:val="22"/>
        </w:rPr>
        <w:t xml:space="preserve">family members </w:t>
      </w:r>
      <w:r w:rsidR="00797E4C">
        <w:rPr>
          <w:rFonts w:asciiTheme="minorHAnsi" w:hAnsiTheme="minorHAnsi" w:cs="Arial"/>
          <w:sz w:val="22"/>
          <w:szCs w:val="22"/>
        </w:rPr>
        <w:t xml:space="preserve">are invited </w:t>
      </w:r>
      <w:r w:rsidR="00840676" w:rsidRPr="00B30E93">
        <w:rPr>
          <w:rFonts w:asciiTheme="minorHAnsi" w:hAnsiTheme="minorHAnsi" w:cs="Arial"/>
          <w:sz w:val="22"/>
          <w:szCs w:val="22"/>
        </w:rPr>
        <w:t>to share experience</w:t>
      </w:r>
      <w:r w:rsidR="00197FDF">
        <w:rPr>
          <w:rFonts w:asciiTheme="minorHAnsi" w:hAnsiTheme="minorHAnsi" w:cs="Arial"/>
          <w:sz w:val="22"/>
          <w:szCs w:val="22"/>
        </w:rPr>
        <w:t>s</w:t>
      </w:r>
      <w:r w:rsidR="00840676" w:rsidRPr="00B30E93">
        <w:rPr>
          <w:rFonts w:asciiTheme="minorHAnsi" w:hAnsiTheme="minorHAnsi" w:cs="Arial"/>
          <w:sz w:val="22"/>
          <w:szCs w:val="22"/>
        </w:rPr>
        <w:t xml:space="preserve">, </w:t>
      </w:r>
      <w:r w:rsidR="00197FDF">
        <w:rPr>
          <w:rFonts w:asciiTheme="minorHAnsi" w:hAnsiTheme="minorHAnsi" w:cs="Arial"/>
          <w:sz w:val="22"/>
          <w:szCs w:val="22"/>
        </w:rPr>
        <w:t xml:space="preserve">seek support and </w:t>
      </w:r>
      <w:r w:rsidR="00840676" w:rsidRPr="00B30E93">
        <w:rPr>
          <w:rFonts w:asciiTheme="minorHAnsi" w:hAnsiTheme="minorHAnsi" w:cs="Arial"/>
          <w:sz w:val="22"/>
          <w:szCs w:val="22"/>
        </w:rPr>
        <w:t xml:space="preserve">ask questions with </w:t>
      </w:r>
      <w:r w:rsidR="00197FDF">
        <w:rPr>
          <w:rFonts w:asciiTheme="minorHAnsi" w:hAnsiTheme="minorHAnsi" w:cs="Arial"/>
          <w:sz w:val="22"/>
          <w:szCs w:val="22"/>
        </w:rPr>
        <w:t xml:space="preserve">support from ABI </w:t>
      </w:r>
      <w:r w:rsidR="00840676" w:rsidRPr="00B30E93">
        <w:rPr>
          <w:rFonts w:asciiTheme="minorHAnsi" w:hAnsiTheme="minorHAnsi" w:cs="Arial"/>
          <w:sz w:val="22"/>
          <w:szCs w:val="22"/>
        </w:rPr>
        <w:t xml:space="preserve">staff </w:t>
      </w:r>
      <w:r w:rsidR="00797E4C">
        <w:rPr>
          <w:rFonts w:asciiTheme="minorHAnsi" w:hAnsiTheme="minorHAnsi" w:cs="Arial"/>
          <w:sz w:val="22"/>
          <w:szCs w:val="22"/>
        </w:rPr>
        <w:t xml:space="preserve">who can provide additional </w:t>
      </w:r>
      <w:r w:rsidR="00197FDF">
        <w:rPr>
          <w:rFonts w:asciiTheme="minorHAnsi" w:hAnsiTheme="minorHAnsi" w:cs="Arial"/>
          <w:sz w:val="22"/>
          <w:szCs w:val="22"/>
        </w:rPr>
        <w:t>brain injury</w:t>
      </w:r>
      <w:r w:rsidR="00840676" w:rsidRPr="00B30E93">
        <w:rPr>
          <w:rFonts w:asciiTheme="minorHAnsi" w:hAnsiTheme="minorHAnsi" w:cs="Arial"/>
          <w:sz w:val="22"/>
          <w:szCs w:val="22"/>
        </w:rPr>
        <w:t xml:space="preserve"> education</w:t>
      </w:r>
      <w:r w:rsidR="003F6F33">
        <w:rPr>
          <w:rFonts w:asciiTheme="minorHAnsi" w:hAnsiTheme="minorHAnsi" w:cs="Arial"/>
          <w:sz w:val="22"/>
          <w:szCs w:val="22"/>
        </w:rPr>
        <w:t>.</w:t>
      </w:r>
    </w:p>
    <w:p w14:paraId="61D4FB5B" w14:textId="77777777" w:rsidR="00B30E93" w:rsidRPr="00B30E93" w:rsidRDefault="00B30E93" w:rsidP="00840676">
      <w:pPr>
        <w:rPr>
          <w:rFonts w:asciiTheme="minorHAnsi" w:hAnsiTheme="minorHAnsi" w:cs="Arial"/>
          <w:sz w:val="22"/>
          <w:szCs w:val="22"/>
        </w:rPr>
      </w:pPr>
    </w:p>
    <w:p w14:paraId="42BBAD06" w14:textId="77777777" w:rsidR="00B30E93" w:rsidRPr="00B30E93" w:rsidRDefault="00B30E93" w:rsidP="00B30E93">
      <w:pPr>
        <w:rPr>
          <w:rFonts w:asciiTheme="minorHAnsi" w:hAnsiTheme="minorHAnsi" w:cs="Arial"/>
          <w:sz w:val="22"/>
          <w:szCs w:val="22"/>
        </w:rPr>
      </w:pPr>
      <w:r w:rsidRPr="00B30E93">
        <w:rPr>
          <w:rFonts w:asciiTheme="minorHAnsi" w:hAnsiTheme="minorHAnsi" w:cs="Arial"/>
          <w:sz w:val="22"/>
          <w:szCs w:val="22"/>
          <w:u w:val="single"/>
        </w:rPr>
        <w:t>Emergencies</w:t>
      </w:r>
    </w:p>
    <w:p w14:paraId="34E9864A" w14:textId="77777777" w:rsidR="00B30E93" w:rsidRPr="00B30E93" w:rsidRDefault="00B30E93" w:rsidP="00B30E93">
      <w:pPr>
        <w:rPr>
          <w:rFonts w:asciiTheme="minorHAnsi" w:hAnsiTheme="minorHAnsi" w:cs="Arial"/>
          <w:sz w:val="22"/>
          <w:szCs w:val="22"/>
        </w:rPr>
      </w:pPr>
      <w:r w:rsidRPr="00B30E93">
        <w:rPr>
          <w:rFonts w:asciiTheme="minorHAnsi" w:hAnsiTheme="minorHAnsi" w:cs="Arial"/>
          <w:sz w:val="22"/>
          <w:szCs w:val="22"/>
        </w:rPr>
        <w:t xml:space="preserve">If you have any emergencies please call 111. </w:t>
      </w:r>
    </w:p>
    <w:p w14:paraId="7DD186D1" w14:textId="77777777" w:rsidR="00B30E93" w:rsidRPr="00B30E93" w:rsidRDefault="00B30E93" w:rsidP="00B30E93">
      <w:pPr>
        <w:rPr>
          <w:rFonts w:asciiTheme="minorHAnsi" w:hAnsiTheme="minorHAnsi" w:cs="Arial"/>
          <w:sz w:val="22"/>
          <w:szCs w:val="22"/>
        </w:rPr>
      </w:pPr>
    </w:p>
    <w:p w14:paraId="6A2DFA22" w14:textId="77777777" w:rsidR="00172CB8" w:rsidRDefault="00B30E93" w:rsidP="00B30E93">
      <w:pPr>
        <w:rPr>
          <w:rFonts w:asciiTheme="minorHAnsi" w:hAnsiTheme="minorHAnsi" w:cs="Arial"/>
          <w:sz w:val="22"/>
          <w:szCs w:val="22"/>
        </w:rPr>
      </w:pPr>
      <w:r w:rsidRPr="00B30E93">
        <w:rPr>
          <w:rFonts w:asciiTheme="minorHAnsi" w:hAnsiTheme="minorHAnsi" w:cs="Arial"/>
          <w:sz w:val="22"/>
          <w:szCs w:val="22"/>
        </w:rPr>
        <w:t>If you have any mental health crisis concerns, such as your family member making a worrying statement about their safety, you can call</w:t>
      </w:r>
      <w:r w:rsidR="00172CB8">
        <w:rPr>
          <w:rFonts w:asciiTheme="minorHAnsi" w:hAnsiTheme="minorHAnsi" w:cs="Arial"/>
          <w:sz w:val="22"/>
          <w:szCs w:val="22"/>
        </w:rPr>
        <w:t>:</w:t>
      </w:r>
    </w:p>
    <w:p w14:paraId="00E1CE16" w14:textId="77777777" w:rsidR="00426DA9" w:rsidRDefault="00426DA9" w:rsidP="00B30E93">
      <w:pPr>
        <w:rPr>
          <w:rFonts w:asciiTheme="minorHAnsi" w:hAnsiTheme="minorHAnsi" w:cs="Arial"/>
          <w:sz w:val="22"/>
          <w:szCs w:val="22"/>
        </w:rPr>
      </w:pPr>
    </w:p>
    <w:p w14:paraId="71ABCC66" w14:textId="77777777" w:rsidR="00B30E93" w:rsidRDefault="004642F8" w:rsidP="00B30E93">
      <w:pPr>
        <w:rPr>
          <w:rFonts w:asciiTheme="minorHAnsi" w:hAnsiTheme="minorHAnsi" w:cs="Arial"/>
          <w:sz w:val="22"/>
          <w:szCs w:val="22"/>
        </w:rPr>
      </w:pPr>
      <w:r w:rsidRPr="00426DA9">
        <w:rPr>
          <w:rFonts w:asciiTheme="minorHAnsi" w:hAnsiTheme="minorHAnsi" w:cs="Arial"/>
          <w:b/>
          <w:sz w:val="22"/>
          <w:szCs w:val="22"/>
        </w:rPr>
        <w:t>Auckland Intensive</w:t>
      </w:r>
      <w:r>
        <w:rPr>
          <w:rFonts w:asciiTheme="minorHAnsi" w:hAnsiTheme="minorHAnsi" w:cs="Arial"/>
          <w:sz w:val="22"/>
          <w:szCs w:val="22"/>
        </w:rPr>
        <w:t xml:space="preserve"> site please call </w:t>
      </w:r>
      <w:r w:rsidR="00B30E93" w:rsidRPr="00B30E93">
        <w:rPr>
          <w:rFonts w:asciiTheme="minorHAnsi" w:hAnsiTheme="minorHAnsi" w:cs="Arial"/>
          <w:sz w:val="22"/>
          <w:szCs w:val="22"/>
        </w:rPr>
        <w:t>West Auckland Mental Health Crisis Team on 09 822 8501</w:t>
      </w:r>
      <w:r w:rsidR="00172CB8">
        <w:rPr>
          <w:rFonts w:asciiTheme="minorHAnsi" w:hAnsiTheme="minorHAnsi" w:cs="Arial"/>
          <w:sz w:val="22"/>
          <w:szCs w:val="22"/>
        </w:rPr>
        <w:t xml:space="preserve"> – </w:t>
      </w:r>
      <w:r w:rsidR="00B30E93" w:rsidRPr="00B30E93">
        <w:rPr>
          <w:rFonts w:asciiTheme="minorHAnsi" w:hAnsiTheme="minorHAnsi" w:cs="Arial"/>
          <w:sz w:val="22"/>
          <w:szCs w:val="22"/>
        </w:rPr>
        <w:t>24</w:t>
      </w:r>
      <w:r w:rsidR="00172CB8">
        <w:rPr>
          <w:rFonts w:asciiTheme="minorHAnsi" w:hAnsiTheme="minorHAnsi" w:cs="Arial"/>
          <w:sz w:val="22"/>
          <w:szCs w:val="22"/>
        </w:rPr>
        <w:t xml:space="preserve"> hours</w:t>
      </w:r>
    </w:p>
    <w:p w14:paraId="66CD5DEA" w14:textId="77777777" w:rsidR="00426DA9" w:rsidRDefault="00426DA9" w:rsidP="00172CB8">
      <w:pPr>
        <w:rPr>
          <w:rFonts w:asciiTheme="minorHAnsi" w:hAnsiTheme="minorHAnsi" w:cstheme="minorHAnsi"/>
          <w:sz w:val="22"/>
          <w:szCs w:val="22"/>
        </w:rPr>
      </w:pPr>
    </w:p>
    <w:p w14:paraId="6F98BEEF" w14:textId="77777777" w:rsidR="00172CB8" w:rsidRPr="00172CB8" w:rsidRDefault="004642F8" w:rsidP="00172CB8">
      <w:pPr>
        <w:rPr>
          <w:rFonts w:asciiTheme="minorHAnsi" w:hAnsiTheme="minorHAnsi" w:cstheme="minorHAnsi"/>
          <w:sz w:val="22"/>
          <w:szCs w:val="22"/>
          <w:lang w:val="en-NZ" w:eastAsia="en-US"/>
        </w:rPr>
      </w:pPr>
      <w:r w:rsidRPr="00426DA9">
        <w:rPr>
          <w:rFonts w:asciiTheme="minorHAnsi" w:hAnsiTheme="minorHAnsi" w:cstheme="minorHAnsi"/>
          <w:b/>
          <w:sz w:val="22"/>
          <w:szCs w:val="22"/>
        </w:rPr>
        <w:t>Wellington Intensive</w:t>
      </w:r>
      <w:r w:rsidRPr="004642F8">
        <w:rPr>
          <w:rFonts w:asciiTheme="minorHAnsi" w:hAnsiTheme="minorHAnsi" w:cstheme="minorHAnsi"/>
          <w:sz w:val="22"/>
          <w:szCs w:val="22"/>
        </w:rPr>
        <w:t xml:space="preserve"> site please call </w:t>
      </w:r>
      <w:r w:rsidR="00172CB8" w:rsidRPr="004642F8">
        <w:rPr>
          <w:rFonts w:asciiTheme="minorHAnsi" w:hAnsiTheme="minorHAnsi" w:cstheme="minorHAnsi"/>
          <w:sz w:val="22"/>
          <w:szCs w:val="22"/>
        </w:rPr>
        <w:t>Te Haika (Mental Health) – 0800 745 477</w:t>
      </w:r>
    </w:p>
    <w:p w14:paraId="51E1CA5D" w14:textId="77777777" w:rsidR="001A5345" w:rsidRDefault="001A5345" w:rsidP="006B6D62">
      <w:pPr>
        <w:pStyle w:val="ListParagraph"/>
        <w:spacing w:after="0" w:line="240" w:lineRule="auto"/>
        <w:ind w:left="0"/>
        <w:rPr>
          <w:rFonts w:asciiTheme="minorHAnsi" w:hAnsiTheme="minorHAnsi" w:cs="Arial"/>
        </w:rPr>
      </w:pPr>
    </w:p>
    <w:p w14:paraId="5E1D2F38" w14:textId="77777777" w:rsidR="00426DA9" w:rsidRDefault="00426DA9" w:rsidP="006B6D62">
      <w:pPr>
        <w:pStyle w:val="ListParagraph"/>
        <w:spacing w:after="0" w:line="240" w:lineRule="auto"/>
        <w:ind w:left="0"/>
        <w:rPr>
          <w:rFonts w:asciiTheme="minorHAnsi" w:hAnsiTheme="minorHAnsi" w:cs="Arial"/>
        </w:rPr>
      </w:pPr>
    </w:p>
    <w:p w14:paraId="20A96497" w14:textId="77777777" w:rsidR="00426DA9" w:rsidRDefault="00426DA9" w:rsidP="006B6D62">
      <w:pPr>
        <w:pStyle w:val="ListParagraph"/>
        <w:spacing w:after="0" w:line="240" w:lineRule="auto"/>
        <w:ind w:left="0"/>
        <w:rPr>
          <w:rFonts w:asciiTheme="minorHAnsi" w:hAnsiTheme="minorHAnsi" w:cs="Arial"/>
        </w:rPr>
      </w:pPr>
    </w:p>
    <w:p w14:paraId="1D84C841" w14:textId="77777777" w:rsidR="00426DA9" w:rsidRDefault="00426DA9" w:rsidP="006B6D62">
      <w:pPr>
        <w:pStyle w:val="ListParagraph"/>
        <w:spacing w:after="0" w:line="240" w:lineRule="auto"/>
        <w:ind w:left="0"/>
        <w:rPr>
          <w:rFonts w:asciiTheme="minorHAnsi" w:hAnsiTheme="minorHAnsi" w:cs="Arial"/>
        </w:rPr>
      </w:pPr>
    </w:p>
    <w:p w14:paraId="0A031F76" w14:textId="77777777" w:rsidR="00426DA9" w:rsidRDefault="00426DA9" w:rsidP="006B6D62">
      <w:pPr>
        <w:pStyle w:val="ListParagraph"/>
        <w:spacing w:after="0" w:line="240" w:lineRule="auto"/>
        <w:ind w:left="0"/>
        <w:rPr>
          <w:rFonts w:asciiTheme="minorHAnsi" w:hAnsiTheme="minorHAnsi" w:cs="Arial"/>
        </w:rPr>
      </w:pPr>
    </w:p>
    <w:p w14:paraId="34DAAE09" w14:textId="77777777" w:rsidR="00426DA9" w:rsidRDefault="00426DA9" w:rsidP="006B6D62">
      <w:pPr>
        <w:pStyle w:val="ListParagraph"/>
        <w:spacing w:after="0" w:line="240" w:lineRule="auto"/>
        <w:ind w:left="0"/>
        <w:rPr>
          <w:rFonts w:asciiTheme="minorHAnsi" w:hAnsiTheme="minorHAnsi" w:cs="Arial"/>
        </w:rPr>
      </w:pPr>
    </w:p>
    <w:p w14:paraId="445363A4" w14:textId="77777777" w:rsidR="00426DA9" w:rsidRDefault="00426DA9" w:rsidP="006B6D62">
      <w:pPr>
        <w:pStyle w:val="ListParagraph"/>
        <w:spacing w:after="0" w:line="240" w:lineRule="auto"/>
        <w:ind w:left="0"/>
        <w:rPr>
          <w:rFonts w:asciiTheme="minorHAnsi" w:hAnsiTheme="minorHAnsi" w:cs="Arial"/>
        </w:rPr>
      </w:pPr>
    </w:p>
    <w:p w14:paraId="4E225249" w14:textId="77777777" w:rsidR="00426DA9" w:rsidRDefault="00426DA9" w:rsidP="006B6D62">
      <w:pPr>
        <w:pStyle w:val="ListParagraph"/>
        <w:spacing w:after="0" w:line="240" w:lineRule="auto"/>
        <w:ind w:left="0"/>
        <w:rPr>
          <w:rFonts w:asciiTheme="minorHAnsi" w:hAnsiTheme="minorHAnsi" w:cs="Arial"/>
        </w:rPr>
      </w:pPr>
    </w:p>
    <w:p w14:paraId="15BB8DD8" w14:textId="77777777" w:rsidR="00426DA9" w:rsidRDefault="00426DA9" w:rsidP="006B6D62">
      <w:pPr>
        <w:pStyle w:val="ListParagraph"/>
        <w:spacing w:after="0" w:line="240" w:lineRule="auto"/>
        <w:ind w:left="0"/>
        <w:rPr>
          <w:rFonts w:asciiTheme="minorHAnsi" w:hAnsiTheme="minorHAnsi" w:cs="Arial"/>
        </w:rPr>
      </w:pPr>
    </w:p>
    <w:p w14:paraId="573D4A58" w14:textId="77777777" w:rsidR="00426DA9" w:rsidRDefault="00426DA9" w:rsidP="006B6D62">
      <w:pPr>
        <w:pStyle w:val="ListParagraph"/>
        <w:spacing w:after="0" w:line="240" w:lineRule="auto"/>
        <w:ind w:left="0"/>
        <w:rPr>
          <w:rFonts w:asciiTheme="minorHAnsi" w:hAnsiTheme="minorHAnsi" w:cs="Arial"/>
        </w:rPr>
      </w:pPr>
    </w:p>
    <w:p w14:paraId="6559F89E" w14:textId="77777777" w:rsidR="00426DA9" w:rsidRDefault="00426DA9" w:rsidP="006B6D62">
      <w:pPr>
        <w:pStyle w:val="ListParagraph"/>
        <w:spacing w:after="0" w:line="240" w:lineRule="auto"/>
        <w:ind w:left="0"/>
        <w:rPr>
          <w:rFonts w:asciiTheme="minorHAnsi" w:hAnsiTheme="minorHAnsi" w:cs="Arial"/>
        </w:rPr>
      </w:pPr>
    </w:p>
    <w:p w14:paraId="47A3BFC2" w14:textId="77777777" w:rsidR="00426DA9" w:rsidRDefault="00426DA9" w:rsidP="006B6D62">
      <w:pPr>
        <w:pStyle w:val="ListParagraph"/>
        <w:spacing w:after="0" w:line="240" w:lineRule="auto"/>
        <w:ind w:left="0"/>
        <w:rPr>
          <w:rFonts w:asciiTheme="minorHAnsi" w:hAnsiTheme="minorHAnsi" w:cs="Arial"/>
        </w:rPr>
      </w:pPr>
    </w:p>
    <w:p w14:paraId="700040B4" w14:textId="77777777" w:rsidR="00426DA9" w:rsidRDefault="00426DA9" w:rsidP="006B6D62">
      <w:pPr>
        <w:pStyle w:val="ListParagraph"/>
        <w:spacing w:after="0" w:line="240" w:lineRule="auto"/>
        <w:ind w:left="0"/>
        <w:rPr>
          <w:rFonts w:asciiTheme="minorHAnsi" w:hAnsiTheme="minorHAnsi" w:cs="Arial"/>
        </w:rPr>
      </w:pPr>
    </w:p>
    <w:p w14:paraId="54BF2151" w14:textId="77777777" w:rsidR="00426DA9" w:rsidRDefault="00426DA9" w:rsidP="006B6D62">
      <w:pPr>
        <w:pStyle w:val="ListParagraph"/>
        <w:spacing w:after="0" w:line="240" w:lineRule="auto"/>
        <w:ind w:left="0"/>
        <w:rPr>
          <w:rFonts w:asciiTheme="minorHAnsi" w:hAnsiTheme="minorHAnsi" w:cs="Arial"/>
        </w:rPr>
      </w:pPr>
    </w:p>
    <w:p w14:paraId="436DF7DE" w14:textId="77777777" w:rsidR="00426DA9" w:rsidRDefault="00426DA9" w:rsidP="006B6D62">
      <w:pPr>
        <w:pStyle w:val="ListParagraph"/>
        <w:spacing w:after="0" w:line="240" w:lineRule="auto"/>
        <w:ind w:left="0"/>
        <w:rPr>
          <w:rFonts w:asciiTheme="minorHAnsi" w:hAnsiTheme="minorHAnsi" w:cs="Arial"/>
        </w:rPr>
      </w:pPr>
    </w:p>
    <w:p w14:paraId="6CCAD883" w14:textId="77777777" w:rsidR="00426DA9" w:rsidRDefault="00426DA9" w:rsidP="006B6D62">
      <w:pPr>
        <w:pStyle w:val="ListParagraph"/>
        <w:spacing w:after="0" w:line="240" w:lineRule="auto"/>
        <w:ind w:left="0"/>
        <w:rPr>
          <w:rFonts w:asciiTheme="minorHAnsi" w:hAnsiTheme="minorHAnsi" w:cs="Arial"/>
        </w:rPr>
      </w:pPr>
    </w:p>
    <w:p w14:paraId="3CE103C4" w14:textId="77777777" w:rsidR="00426DA9" w:rsidRDefault="00426DA9" w:rsidP="006B6D62">
      <w:pPr>
        <w:pStyle w:val="ListParagraph"/>
        <w:spacing w:after="0" w:line="240" w:lineRule="auto"/>
        <w:ind w:left="0"/>
        <w:rPr>
          <w:rFonts w:asciiTheme="minorHAnsi" w:hAnsiTheme="minorHAnsi" w:cs="Arial"/>
        </w:rPr>
      </w:pPr>
    </w:p>
    <w:p w14:paraId="1F5A3884" w14:textId="77777777" w:rsidR="00426DA9" w:rsidRDefault="00426DA9" w:rsidP="006B6D62">
      <w:pPr>
        <w:pStyle w:val="ListParagraph"/>
        <w:spacing w:after="0" w:line="240" w:lineRule="auto"/>
        <w:ind w:left="0"/>
        <w:rPr>
          <w:rFonts w:asciiTheme="minorHAnsi" w:hAnsiTheme="minorHAnsi" w:cs="Arial"/>
        </w:rPr>
      </w:pPr>
    </w:p>
    <w:p w14:paraId="6336F046" w14:textId="77777777" w:rsidR="00426DA9" w:rsidRDefault="00426DA9" w:rsidP="006B6D62">
      <w:pPr>
        <w:pStyle w:val="ListParagraph"/>
        <w:spacing w:after="0" w:line="240" w:lineRule="auto"/>
        <w:ind w:left="0"/>
        <w:rPr>
          <w:rFonts w:asciiTheme="minorHAnsi" w:hAnsiTheme="minorHAnsi" w:cs="Arial"/>
        </w:rPr>
      </w:pPr>
    </w:p>
    <w:p w14:paraId="4DACA2D8" w14:textId="77777777" w:rsidR="00426DA9" w:rsidRDefault="00426DA9" w:rsidP="006B6D62">
      <w:pPr>
        <w:pStyle w:val="ListParagraph"/>
        <w:spacing w:after="0" w:line="240" w:lineRule="auto"/>
        <w:ind w:left="0"/>
        <w:rPr>
          <w:rFonts w:asciiTheme="minorHAnsi" w:hAnsiTheme="minorHAnsi" w:cs="Arial"/>
        </w:rPr>
      </w:pPr>
    </w:p>
    <w:p w14:paraId="72F00425" w14:textId="77777777" w:rsidR="00426DA9" w:rsidRDefault="00426DA9" w:rsidP="006B6D62">
      <w:pPr>
        <w:pStyle w:val="ListParagraph"/>
        <w:spacing w:after="0" w:line="240" w:lineRule="auto"/>
        <w:ind w:left="0"/>
        <w:rPr>
          <w:rFonts w:asciiTheme="minorHAnsi" w:hAnsiTheme="minorHAnsi" w:cs="Arial"/>
        </w:rPr>
      </w:pPr>
    </w:p>
    <w:p w14:paraId="7CDBEACF" w14:textId="77777777" w:rsidR="00426DA9" w:rsidRDefault="00426DA9" w:rsidP="006B6D62">
      <w:pPr>
        <w:pStyle w:val="ListParagraph"/>
        <w:spacing w:after="0" w:line="240" w:lineRule="auto"/>
        <w:ind w:left="0"/>
        <w:rPr>
          <w:rFonts w:asciiTheme="minorHAnsi" w:hAnsiTheme="minorHAnsi" w:cs="Arial"/>
        </w:rPr>
      </w:pPr>
    </w:p>
    <w:p w14:paraId="1BCC12A5" w14:textId="77777777" w:rsidR="00426DA9" w:rsidRDefault="00426DA9" w:rsidP="006B6D62">
      <w:pPr>
        <w:pStyle w:val="ListParagraph"/>
        <w:spacing w:after="0" w:line="240" w:lineRule="auto"/>
        <w:ind w:left="0"/>
        <w:rPr>
          <w:rFonts w:asciiTheme="minorHAnsi" w:hAnsiTheme="minorHAnsi" w:cs="Arial"/>
        </w:rPr>
      </w:pPr>
    </w:p>
    <w:p w14:paraId="7EF3F8C3" w14:textId="77777777" w:rsidR="00426DA9" w:rsidRDefault="00426DA9" w:rsidP="006B6D62">
      <w:pPr>
        <w:pStyle w:val="ListParagraph"/>
        <w:spacing w:after="0" w:line="240" w:lineRule="auto"/>
        <w:ind w:left="0"/>
        <w:rPr>
          <w:rFonts w:asciiTheme="minorHAnsi" w:hAnsiTheme="minorHAnsi" w:cs="Arial"/>
        </w:rPr>
      </w:pPr>
    </w:p>
    <w:p w14:paraId="709B5336" w14:textId="77777777" w:rsidR="00426DA9" w:rsidRDefault="00426DA9" w:rsidP="006B6D62">
      <w:pPr>
        <w:pStyle w:val="ListParagraph"/>
        <w:spacing w:after="0" w:line="240" w:lineRule="auto"/>
        <w:ind w:left="0"/>
        <w:rPr>
          <w:rFonts w:asciiTheme="minorHAnsi" w:hAnsiTheme="minorHAnsi" w:cs="Arial"/>
        </w:rPr>
      </w:pPr>
    </w:p>
    <w:p w14:paraId="11D440EC" w14:textId="77777777" w:rsidR="00426DA9" w:rsidRDefault="00426DA9" w:rsidP="006B6D62">
      <w:pPr>
        <w:pStyle w:val="ListParagraph"/>
        <w:spacing w:after="0" w:line="240" w:lineRule="auto"/>
        <w:ind w:left="0"/>
        <w:rPr>
          <w:rFonts w:asciiTheme="minorHAnsi" w:hAnsiTheme="minorHAnsi" w:cs="Arial"/>
        </w:rPr>
      </w:pPr>
    </w:p>
    <w:p w14:paraId="16CB4C6B" w14:textId="77777777" w:rsidR="00426DA9" w:rsidRDefault="00426DA9" w:rsidP="006B6D62">
      <w:pPr>
        <w:pStyle w:val="ListParagraph"/>
        <w:spacing w:after="0" w:line="240" w:lineRule="auto"/>
        <w:ind w:left="0"/>
        <w:rPr>
          <w:rFonts w:asciiTheme="minorHAnsi" w:hAnsiTheme="minorHAnsi" w:cs="Arial"/>
        </w:rPr>
      </w:pPr>
    </w:p>
    <w:p w14:paraId="103F5E92" w14:textId="77777777" w:rsidR="00426DA9" w:rsidRPr="006B6D62" w:rsidRDefault="00426DA9" w:rsidP="006B6D62">
      <w:pPr>
        <w:pStyle w:val="ListParagraph"/>
        <w:spacing w:after="0" w:line="240" w:lineRule="auto"/>
        <w:ind w:left="0"/>
        <w:rPr>
          <w:rFonts w:asciiTheme="minorHAnsi" w:hAnsiTheme="minorHAnsi" w:cs="Arial"/>
        </w:rPr>
      </w:pPr>
    </w:p>
    <w:p w14:paraId="6A1BB545" w14:textId="77777777" w:rsidR="00AA34F0" w:rsidRPr="00426DA9" w:rsidRDefault="00C96D03" w:rsidP="006B6D62">
      <w:pPr>
        <w:pStyle w:val="ListParagraph"/>
        <w:spacing w:after="0" w:line="240" w:lineRule="auto"/>
        <w:ind w:left="0"/>
        <w:rPr>
          <w:rFonts w:asciiTheme="minorHAnsi" w:hAnsiTheme="minorHAnsi" w:cs="Arial"/>
          <w:b/>
          <w:sz w:val="24"/>
          <w:szCs w:val="24"/>
        </w:rPr>
      </w:pPr>
      <w:r w:rsidRPr="00426DA9">
        <w:rPr>
          <w:rFonts w:asciiTheme="minorHAnsi" w:hAnsiTheme="minorHAnsi" w:cs="Arial"/>
          <w:b/>
          <w:sz w:val="24"/>
          <w:szCs w:val="24"/>
        </w:rPr>
        <w:t xml:space="preserve">Feedback about overnight leave </w:t>
      </w:r>
      <w:r w:rsidR="00AA34F0" w:rsidRPr="00426DA9">
        <w:rPr>
          <w:rFonts w:asciiTheme="minorHAnsi" w:hAnsiTheme="minorHAnsi" w:cs="Arial"/>
          <w:b/>
          <w:sz w:val="24"/>
          <w:szCs w:val="24"/>
        </w:rPr>
        <w:t>(what went well / did not go well?):</w:t>
      </w:r>
    </w:p>
    <w:p w14:paraId="4405F4AE" w14:textId="77777777" w:rsidR="00426DA9" w:rsidRDefault="00426DA9" w:rsidP="006B6D62">
      <w:pPr>
        <w:rPr>
          <w:rFonts w:asciiTheme="minorHAnsi" w:hAnsiTheme="minorHAnsi"/>
          <w:sz w:val="22"/>
          <w:szCs w:val="22"/>
        </w:rPr>
      </w:pPr>
    </w:p>
    <w:p w14:paraId="33887E2B" w14:textId="77777777" w:rsidR="00C96D03" w:rsidRDefault="00C96D03" w:rsidP="006B6D62">
      <w:pPr>
        <w:rPr>
          <w:rFonts w:asciiTheme="minorHAnsi" w:hAnsiTheme="minorHAnsi"/>
          <w:sz w:val="22"/>
          <w:szCs w:val="22"/>
        </w:rPr>
      </w:pPr>
      <w:r>
        <w:rPr>
          <w:rFonts w:asciiTheme="minorHAnsi" w:hAnsiTheme="minorHAnsi"/>
          <w:sz w:val="22"/>
          <w:szCs w:val="22"/>
        </w:rPr>
        <w:t xml:space="preserve">Date of overnight leave: </w:t>
      </w:r>
    </w:p>
    <w:p w14:paraId="165D11FD" w14:textId="77777777" w:rsidR="000474E0" w:rsidRDefault="000474E0" w:rsidP="006B6D62">
      <w:pPr>
        <w:rPr>
          <w:rFonts w:asciiTheme="minorHAnsi" w:hAnsiTheme="minorHAnsi"/>
          <w:sz w:val="22"/>
          <w:szCs w:val="22"/>
        </w:rPr>
      </w:pPr>
    </w:p>
    <w:p w14:paraId="0B87CCA3" w14:textId="77777777" w:rsidR="00C96D03" w:rsidRPr="00426DA9" w:rsidRDefault="00C96D03" w:rsidP="00426DA9">
      <w:pPr>
        <w:rPr>
          <w:rFonts w:asciiTheme="minorHAnsi" w:hAnsiTheme="minorHAnsi"/>
        </w:rPr>
      </w:pPr>
      <w:r w:rsidRPr="00426DA9">
        <w:rPr>
          <w:rFonts w:asciiTheme="minorHAnsi" w:hAnsiTheme="minorHAnsi"/>
        </w:rPr>
        <w:t xml:space="preserve">Who was present during the overnight leave? </w:t>
      </w:r>
    </w:p>
    <w:p w14:paraId="73C245C1" w14:textId="77777777" w:rsidR="00F071DE" w:rsidRDefault="00F071DE" w:rsidP="00F071DE">
      <w:pPr>
        <w:rPr>
          <w:rFonts w:asciiTheme="minorHAnsi" w:hAnsiTheme="minorHAnsi"/>
          <w:sz w:val="22"/>
          <w:szCs w:val="22"/>
        </w:rPr>
      </w:pPr>
    </w:p>
    <w:p w14:paraId="7EFAF452" w14:textId="77777777" w:rsidR="00426DA9" w:rsidRDefault="00426DA9" w:rsidP="00F071DE">
      <w:pPr>
        <w:rPr>
          <w:rFonts w:asciiTheme="minorHAnsi" w:hAnsiTheme="minorHAnsi"/>
          <w:sz w:val="22"/>
          <w:szCs w:val="22"/>
        </w:rPr>
      </w:pPr>
    </w:p>
    <w:p w14:paraId="7C7BEDB0" w14:textId="77777777" w:rsidR="00F071DE"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r>
      <w:r w:rsidR="00E272A4">
        <w:rPr>
          <w:rFonts w:asciiTheme="minorHAnsi" w:hAnsiTheme="minorHAnsi"/>
          <w:sz w:val="22"/>
          <w:szCs w:val="22"/>
        </w:rPr>
        <w:t>What a</w:t>
      </w:r>
      <w:r w:rsidRPr="00F071DE">
        <w:rPr>
          <w:rFonts w:asciiTheme="minorHAnsi" w:hAnsiTheme="minorHAnsi"/>
          <w:sz w:val="22"/>
          <w:szCs w:val="22"/>
        </w:rPr>
        <w:t xml:space="preserve">ctivities </w:t>
      </w:r>
      <w:r w:rsidR="00E272A4">
        <w:rPr>
          <w:rFonts w:asciiTheme="minorHAnsi" w:hAnsiTheme="minorHAnsi"/>
          <w:sz w:val="22"/>
          <w:szCs w:val="22"/>
        </w:rPr>
        <w:t xml:space="preserve">were </w:t>
      </w:r>
      <w:r w:rsidR="00B30E93">
        <w:rPr>
          <w:rFonts w:asciiTheme="minorHAnsi" w:hAnsiTheme="minorHAnsi"/>
          <w:sz w:val="22"/>
          <w:szCs w:val="22"/>
        </w:rPr>
        <w:t xml:space="preserve">done </w:t>
      </w:r>
      <w:r w:rsidRPr="00F071DE">
        <w:rPr>
          <w:rFonts w:asciiTheme="minorHAnsi" w:hAnsiTheme="minorHAnsi"/>
          <w:sz w:val="22"/>
          <w:szCs w:val="22"/>
        </w:rPr>
        <w:t>on Saturday?</w:t>
      </w:r>
    </w:p>
    <w:p w14:paraId="395A7B8A" w14:textId="77777777" w:rsidR="00F071DE" w:rsidRPr="00662FD2" w:rsidRDefault="00F071DE" w:rsidP="00F071DE">
      <w:pPr>
        <w:rPr>
          <w:rFonts w:asciiTheme="minorHAnsi" w:hAnsiTheme="minorHAnsi"/>
          <w:sz w:val="20"/>
          <w:szCs w:val="20"/>
        </w:rPr>
      </w:pPr>
    </w:p>
    <w:p w14:paraId="5F4227AF" w14:textId="77777777" w:rsidR="00662FD2" w:rsidRPr="00662FD2" w:rsidRDefault="00662FD2" w:rsidP="00F071DE">
      <w:pPr>
        <w:rPr>
          <w:rFonts w:asciiTheme="minorHAnsi" w:hAnsiTheme="minorHAnsi"/>
          <w:sz w:val="20"/>
          <w:szCs w:val="20"/>
        </w:rPr>
      </w:pPr>
    </w:p>
    <w:p w14:paraId="07F95A84" w14:textId="77777777" w:rsidR="00662FD2" w:rsidRPr="00662FD2" w:rsidRDefault="00662FD2" w:rsidP="00F071DE">
      <w:pPr>
        <w:rPr>
          <w:rFonts w:asciiTheme="minorHAnsi" w:hAnsiTheme="minorHAnsi"/>
          <w:sz w:val="20"/>
          <w:szCs w:val="20"/>
        </w:rPr>
      </w:pPr>
    </w:p>
    <w:p w14:paraId="041229B0" w14:textId="77777777" w:rsidR="00F071DE" w:rsidRPr="00662FD2" w:rsidRDefault="00F071DE" w:rsidP="00F071DE">
      <w:pPr>
        <w:rPr>
          <w:rFonts w:asciiTheme="minorHAnsi" w:hAnsiTheme="minorHAnsi"/>
          <w:sz w:val="20"/>
          <w:szCs w:val="20"/>
        </w:rPr>
      </w:pPr>
    </w:p>
    <w:p w14:paraId="47D5ED19" w14:textId="77777777" w:rsidR="00F071DE"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r>
      <w:r w:rsidR="00E272A4">
        <w:rPr>
          <w:rFonts w:asciiTheme="minorHAnsi" w:hAnsiTheme="minorHAnsi"/>
          <w:sz w:val="22"/>
          <w:szCs w:val="22"/>
        </w:rPr>
        <w:t>What a</w:t>
      </w:r>
      <w:r w:rsidR="00B30E93" w:rsidRPr="00F071DE">
        <w:rPr>
          <w:rFonts w:asciiTheme="minorHAnsi" w:hAnsiTheme="minorHAnsi"/>
          <w:sz w:val="22"/>
          <w:szCs w:val="22"/>
        </w:rPr>
        <w:t xml:space="preserve">ctivities </w:t>
      </w:r>
      <w:r w:rsidR="00E272A4">
        <w:rPr>
          <w:rFonts w:asciiTheme="minorHAnsi" w:hAnsiTheme="minorHAnsi"/>
          <w:sz w:val="22"/>
          <w:szCs w:val="22"/>
        </w:rPr>
        <w:t xml:space="preserve">were </w:t>
      </w:r>
      <w:r w:rsidR="00B30E93">
        <w:rPr>
          <w:rFonts w:asciiTheme="minorHAnsi" w:hAnsiTheme="minorHAnsi"/>
          <w:sz w:val="22"/>
          <w:szCs w:val="22"/>
        </w:rPr>
        <w:t xml:space="preserve">done </w:t>
      </w:r>
      <w:r w:rsidR="00B30E93" w:rsidRPr="00F071DE">
        <w:rPr>
          <w:rFonts w:asciiTheme="minorHAnsi" w:hAnsiTheme="minorHAnsi"/>
          <w:sz w:val="22"/>
          <w:szCs w:val="22"/>
        </w:rPr>
        <w:t xml:space="preserve">on </w:t>
      </w:r>
      <w:r w:rsidR="00E272A4">
        <w:rPr>
          <w:rFonts w:asciiTheme="minorHAnsi" w:hAnsiTheme="minorHAnsi"/>
          <w:sz w:val="22"/>
          <w:szCs w:val="22"/>
        </w:rPr>
        <w:t>Sunday</w:t>
      </w:r>
      <w:r w:rsidRPr="00F071DE">
        <w:rPr>
          <w:rFonts w:asciiTheme="minorHAnsi" w:hAnsiTheme="minorHAnsi"/>
          <w:sz w:val="22"/>
          <w:szCs w:val="22"/>
        </w:rPr>
        <w:t>?</w:t>
      </w:r>
    </w:p>
    <w:p w14:paraId="74F5BFB4" w14:textId="77777777" w:rsidR="00F071DE" w:rsidRPr="00662FD2" w:rsidRDefault="00F071DE" w:rsidP="00F071DE">
      <w:pPr>
        <w:rPr>
          <w:rFonts w:asciiTheme="minorHAnsi" w:hAnsiTheme="minorHAnsi"/>
          <w:sz w:val="20"/>
          <w:szCs w:val="20"/>
        </w:rPr>
      </w:pPr>
    </w:p>
    <w:p w14:paraId="12C8649D" w14:textId="77777777" w:rsidR="00662FD2" w:rsidRPr="00662FD2" w:rsidRDefault="00662FD2" w:rsidP="00F071DE">
      <w:pPr>
        <w:rPr>
          <w:rFonts w:asciiTheme="minorHAnsi" w:hAnsiTheme="minorHAnsi"/>
          <w:sz w:val="20"/>
          <w:szCs w:val="20"/>
        </w:rPr>
      </w:pPr>
    </w:p>
    <w:p w14:paraId="2CC89734" w14:textId="77777777" w:rsidR="00F071DE" w:rsidRPr="00662FD2" w:rsidRDefault="00F071DE" w:rsidP="00F071DE">
      <w:pPr>
        <w:rPr>
          <w:rFonts w:asciiTheme="minorHAnsi" w:hAnsiTheme="minorHAnsi"/>
          <w:sz w:val="20"/>
          <w:szCs w:val="20"/>
        </w:rPr>
      </w:pPr>
    </w:p>
    <w:p w14:paraId="265D7A43" w14:textId="77777777" w:rsidR="00F071DE" w:rsidRPr="00662FD2" w:rsidRDefault="00F071DE" w:rsidP="00F071DE">
      <w:pPr>
        <w:rPr>
          <w:rFonts w:asciiTheme="minorHAnsi" w:hAnsiTheme="minorHAnsi"/>
          <w:sz w:val="20"/>
          <w:szCs w:val="20"/>
        </w:rPr>
      </w:pPr>
    </w:p>
    <w:p w14:paraId="6B28240B" w14:textId="77777777" w:rsidR="00F071DE"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t xml:space="preserve">How </w:t>
      </w:r>
      <w:r w:rsidR="00E272A4">
        <w:rPr>
          <w:rFonts w:asciiTheme="minorHAnsi" w:hAnsiTheme="minorHAnsi"/>
          <w:sz w:val="22"/>
          <w:szCs w:val="22"/>
        </w:rPr>
        <w:t>were</w:t>
      </w:r>
      <w:r w:rsidRPr="00F071DE">
        <w:rPr>
          <w:rFonts w:asciiTheme="minorHAnsi" w:hAnsiTheme="minorHAnsi"/>
          <w:sz w:val="22"/>
          <w:szCs w:val="22"/>
        </w:rPr>
        <w:t xml:space="preserve"> fatigue levels</w:t>
      </w:r>
      <w:r w:rsidR="00E272A4">
        <w:rPr>
          <w:rFonts w:asciiTheme="minorHAnsi" w:hAnsiTheme="minorHAnsi"/>
          <w:sz w:val="22"/>
          <w:szCs w:val="22"/>
        </w:rPr>
        <w:t xml:space="preserve"> </w:t>
      </w:r>
      <w:r w:rsidR="00797E4C">
        <w:rPr>
          <w:rFonts w:asciiTheme="minorHAnsi" w:hAnsiTheme="minorHAnsi"/>
          <w:sz w:val="22"/>
          <w:szCs w:val="22"/>
        </w:rPr>
        <w:t xml:space="preserve">managed </w:t>
      </w:r>
      <w:r w:rsidR="00E272A4">
        <w:rPr>
          <w:rFonts w:asciiTheme="minorHAnsi" w:hAnsiTheme="minorHAnsi"/>
          <w:sz w:val="22"/>
          <w:szCs w:val="22"/>
        </w:rPr>
        <w:t>over the weekend</w:t>
      </w:r>
      <w:r w:rsidRPr="00F071DE">
        <w:rPr>
          <w:rFonts w:asciiTheme="minorHAnsi" w:hAnsiTheme="minorHAnsi"/>
          <w:sz w:val="22"/>
          <w:szCs w:val="22"/>
        </w:rPr>
        <w:t>?</w:t>
      </w:r>
    </w:p>
    <w:p w14:paraId="7DFBB3AD" w14:textId="77777777" w:rsidR="00F071DE" w:rsidRPr="00662FD2" w:rsidRDefault="00F071DE" w:rsidP="00F071DE">
      <w:pPr>
        <w:rPr>
          <w:rFonts w:asciiTheme="minorHAnsi" w:hAnsiTheme="minorHAnsi"/>
          <w:sz w:val="20"/>
          <w:szCs w:val="20"/>
        </w:rPr>
      </w:pPr>
    </w:p>
    <w:p w14:paraId="3C28F373" w14:textId="77777777" w:rsidR="00662FD2" w:rsidRPr="00662FD2" w:rsidRDefault="00662FD2" w:rsidP="00F071DE">
      <w:pPr>
        <w:rPr>
          <w:rFonts w:asciiTheme="minorHAnsi" w:hAnsiTheme="minorHAnsi"/>
          <w:sz w:val="20"/>
          <w:szCs w:val="20"/>
        </w:rPr>
      </w:pPr>
    </w:p>
    <w:p w14:paraId="0A106982" w14:textId="77777777" w:rsidR="00F071DE" w:rsidRPr="00662FD2" w:rsidRDefault="00F071DE" w:rsidP="00F071DE">
      <w:pPr>
        <w:rPr>
          <w:rFonts w:asciiTheme="minorHAnsi" w:hAnsiTheme="minorHAnsi"/>
          <w:sz w:val="20"/>
          <w:szCs w:val="20"/>
        </w:rPr>
      </w:pPr>
    </w:p>
    <w:p w14:paraId="32AC54D4" w14:textId="77777777" w:rsidR="00F071DE" w:rsidRPr="00662FD2" w:rsidRDefault="00F071DE" w:rsidP="00F071DE">
      <w:pPr>
        <w:rPr>
          <w:rFonts w:asciiTheme="minorHAnsi" w:hAnsiTheme="minorHAnsi"/>
          <w:sz w:val="20"/>
          <w:szCs w:val="20"/>
        </w:rPr>
      </w:pPr>
    </w:p>
    <w:p w14:paraId="183F1020" w14:textId="77777777" w:rsidR="00F071DE"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r>
      <w:r w:rsidR="00E272A4">
        <w:rPr>
          <w:rFonts w:asciiTheme="minorHAnsi" w:hAnsiTheme="minorHAnsi"/>
          <w:sz w:val="22"/>
          <w:szCs w:val="22"/>
        </w:rPr>
        <w:t xml:space="preserve">How </w:t>
      </w:r>
      <w:r w:rsidR="00797E4C">
        <w:rPr>
          <w:rFonts w:asciiTheme="minorHAnsi" w:hAnsiTheme="minorHAnsi"/>
          <w:sz w:val="22"/>
          <w:szCs w:val="22"/>
        </w:rPr>
        <w:t xml:space="preserve">was sleep </w:t>
      </w:r>
      <w:r w:rsidR="00E272A4">
        <w:rPr>
          <w:rFonts w:asciiTheme="minorHAnsi" w:hAnsiTheme="minorHAnsi"/>
          <w:sz w:val="22"/>
          <w:szCs w:val="22"/>
        </w:rPr>
        <w:t>manage</w:t>
      </w:r>
      <w:r w:rsidR="00797E4C">
        <w:rPr>
          <w:rFonts w:asciiTheme="minorHAnsi" w:hAnsiTheme="minorHAnsi"/>
          <w:sz w:val="22"/>
          <w:szCs w:val="22"/>
        </w:rPr>
        <w:t>d</w:t>
      </w:r>
      <w:r w:rsidR="00E272A4">
        <w:rPr>
          <w:rFonts w:asciiTheme="minorHAnsi" w:hAnsiTheme="minorHAnsi"/>
          <w:sz w:val="22"/>
          <w:szCs w:val="22"/>
        </w:rPr>
        <w:t xml:space="preserve"> </w:t>
      </w:r>
      <w:r w:rsidRPr="00F071DE">
        <w:rPr>
          <w:rFonts w:asciiTheme="minorHAnsi" w:hAnsiTheme="minorHAnsi"/>
          <w:sz w:val="22"/>
          <w:szCs w:val="22"/>
        </w:rPr>
        <w:t>over the weekend?</w:t>
      </w:r>
    </w:p>
    <w:p w14:paraId="465A5D90" w14:textId="77777777" w:rsidR="00F071DE" w:rsidRPr="00662FD2" w:rsidRDefault="00F071DE" w:rsidP="00F071DE">
      <w:pPr>
        <w:rPr>
          <w:rFonts w:asciiTheme="minorHAnsi" w:hAnsiTheme="minorHAnsi"/>
          <w:sz w:val="20"/>
          <w:szCs w:val="20"/>
        </w:rPr>
      </w:pPr>
    </w:p>
    <w:p w14:paraId="13C43129" w14:textId="77777777" w:rsidR="00662FD2" w:rsidRPr="00662FD2" w:rsidRDefault="00662FD2" w:rsidP="00F071DE">
      <w:pPr>
        <w:rPr>
          <w:rFonts w:asciiTheme="minorHAnsi" w:hAnsiTheme="minorHAnsi"/>
          <w:sz w:val="20"/>
          <w:szCs w:val="20"/>
        </w:rPr>
      </w:pPr>
    </w:p>
    <w:p w14:paraId="689EAF2F" w14:textId="77777777" w:rsidR="00F071DE" w:rsidRPr="00662FD2" w:rsidRDefault="00F071DE" w:rsidP="00F071DE">
      <w:pPr>
        <w:rPr>
          <w:rFonts w:asciiTheme="minorHAnsi" w:hAnsiTheme="minorHAnsi"/>
          <w:sz w:val="20"/>
          <w:szCs w:val="20"/>
        </w:rPr>
      </w:pPr>
    </w:p>
    <w:p w14:paraId="2AB38E3E" w14:textId="77777777" w:rsidR="00F071DE" w:rsidRPr="00662FD2" w:rsidRDefault="00F071DE" w:rsidP="00F071DE">
      <w:pPr>
        <w:rPr>
          <w:rFonts w:asciiTheme="minorHAnsi" w:hAnsiTheme="minorHAnsi"/>
          <w:sz w:val="20"/>
          <w:szCs w:val="20"/>
        </w:rPr>
      </w:pPr>
    </w:p>
    <w:p w14:paraId="4564B724" w14:textId="77777777" w:rsidR="00F071DE"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t xml:space="preserve">What activities </w:t>
      </w:r>
      <w:r w:rsidR="00797E4C">
        <w:rPr>
          <w:rFonts w:asciiTheme="minorHAnsi" w:hAnsiTheme="minorHAnsi"/>
          <w:sz w:val="22"/>
          <w:szCs w:val="22"/>
        </w:rPr>
        <w:t>require assistance</w:t>
      </w:r>
      <w:r w:rsidR="0004675A">
        <w:rPr>
          <w:rFonts w:asciiTheme="minorHAnsi" w:hAnsiTheme="minorHAnsi"/>
          <w:sz w:val="22"/>
          <w:szCs w:val="22"/>
        </w:rPr>
        <w:t xml:space="preserve"> or support</w:t>
      </w:r>
      <w:r w:rsidRPr="00F071DE">
        <w:rPr>
          <w:rFonts w:asciiTheme="minorHAnsi" w:hAnsiTheme="minorHAnsi"/>
          <w:sz w:val="22"/>
          <w:szCs w:val="22"/>
        </w:rPr>
        <w:t>?</w:t>
      </w:r>
    </w:p>
    <w:p w14:paraId="43D2B905" w14:textId="77777777" w:rsidR="00F071DE" w:rsidRPr="00662FD2" w:rsidRDefault="00F071DE" w:rsidP="00F071DE">
      <w:pPr>
        <w:rPr>
          <w:rFonts w:asciiTheme="minorHAnsi" w:hAnsiTheme="minorHAnsi"/>
          <w:sz w:val="20"/>
          <w:szCs w:val="20"/>
        </w:rPr>
      </w:pPr>
    </w:p>
    <w:p w14:paraId="0610BF99" w14:textId="77777777" w:rsidR="00F071DE" w:rsidRPr="00662FD2" w:rsidRDefault="00F071DE" w:rsidP="00F071DE">
      <w:pPr>
        <w:rPr>
          <w:rFonts w:asciiTheme="minorHAnsi" w:hAnsiTheme="minorHAnsi"/>
          <w:sz w:val="20"/>
          <w:szCs w:val="20"/>
        </w:rPr>
      </w:pPr>
    </w:p>
    <w:p w14:paraId="4B930EB2" w14:textId="77777777" w:rsidR="00662FD2" w:rsidRPr="00662FD2" w:rsidRDefault="00662FD2" w:rsidP="00F071DE">
      <w:pPr>
        <w:rPr>
          <w:rFonts w:asciiTheme="minorHAnsi" w:hAnsiTheme="minorHAnsi"/>
          <w:sz w:val="20"/>
          <w:szCs w:val="20"/>
        </w:rPr>
      </w:pPr>
    </w:p>
    <w:p w14:paraId="63A7B2C1" w14:textId="77777777" w:rsidR="00F071DE" w:rsidRPr="00662FD2" w:rsidRDefault="00F071DE" w:rsidP="00F071DE">
      <w:pPr>
        <w:rPr>
          <w:rFonts w:asciiTheme="minorHAnsi" w:hAnsiTheme="minorHAnsi"/>
          <w:sz w:val="20"/>
          <w:szCs w:val="20"/>
        </w:rPr>
      </w:pPr>
    </w:p>
    <w:p w14:paraId="33818C20" w14:textId="77777777" w:rsidR="0004675A" w:rsidRPr="00F071DE" w:rsidRDefault="00F071DE" w:rsidP="00F071DE">
      <w:pPr>
        <w:rPr>
          <w:rFonts w:asciiTheme="minorHAnsi" w:hAnsiTheme="minorHAnsi"/>
          <w:sz w:val="22"/>
          <w:szCs w:val="22"/>
        </w:rPr>
      </w:pPr>
      <w:r w:rsidRPr="00F071DE">
        <w:rPr>
          <w:rFonts w:asciiTheme="minorHAnsi" w:hAnsiTheme="minorHAnsi"/>
          <w:sz w:val="22"/>
          <w:szCs w:val="22"/>
        </w:rPr>
        <w:t>•</w:t>
      </w:r>
      <w:r w:rsidRPr="00F071DE">
        <w:rPr>
          <w:rFonts w:asciiTheme="minorHAnsi" w:hAnsiTheme="minorHAnsi"/>
          <w:sz w:val="22"/>
          <w:szCs w:val="22"/>
        </w:rPr>
        <w:tab/>
      </w:r>
      <w:r w:rsidR="00797E4C">
        <w:rPr>
          <w:rFonts w:asciiTheme="minorHAnsi" w:hAnsiTheme="minorHAnsi"/>
          <w:sz w:val="22"/>
          <w:szCs w:val="22"/>
        </w:rPr>
        <w:t>Were medications taken without assistance or were reminders needed</w:t>
      </w:r>
      <w:r w:rsidRPr="00F071DE">
        <w:rPr>
          <w:rFonts w:asciiTheme="minorHAnsi" w:hAnsiTheme="minorHAnsi"/>
          <w:sz w:val="22"/>
          <w:szCs w:val="22"/>
        </w:rPr>
        <w:t>?</w:t>
      </w:r>
    </w:p>
    <w:p w14:paraId="0BE984B0" w14:textId="77777777" w:rsidR="00F071DE" w:rsidRPr="00662FD2" w:rsidRDefault="00F071DE" w:rsidP="00F071DE">
      <w:pPr>
        <w:rPr>
          <w:rFonts w:asciiTheme="minorHAnsi" w:hAnsiTheme="minorHAnsi"/>
          <w:sz w:val="20"/>
          <w:szCs w:val="20"/>
        </w:rPr>
      </w:pPr>
    </w:p>
    <w:p w14:paraId="18941E58" w14:textId="77777777" w:rsidR="00F071DE" w:rsidRPr="00662FD2" w:rsidRDefault="00F071DE" w:rsidP="00F071DE">
      <w:pPr>
        <w:rPr>
          <w:rFonts w:asciiTheme="minorHAnsi" w:hAnsiTheme="minorHAnsi"/>
          <w:sz w:val="20"/>
          <w:szCs w:val="20"/>
        </w:rPr>
      </w:pPr>
    </w:p>
    <w:p w14:paraId="055CD79C" w14:textId="77777777" w:rsidR="00662FD2" w:rsidRPr="00662FD2" w:rsidRDefault="00662FD2" w:rsidP="00F071DE">
      <w:pPr>
        <w:rPr>
          <w:rFonts w:asciiTheme="minorHAnsi" w:hAnsiTheme="minorHAnsi"/>
          <w:sz w:val="20"/>
          <w:szCs w:val="20"/>
        </w:rPr>
      </w:pPr>
    </w:p>
    <w:p w14:paraId="55C833A4" w14:textId="77777777" w:rsidR="00F71DDF" w:rsidRPr="00662FD2" w:rsidRDefault="00F71DDF" w:rsidP="006B6D62">
      <w:pPr>
        <w:rPr>
          <w:rFonts w:asciiTheme="minorHAnsi" w:hAnsiTheme="minorHAnsi"/>
          <w:b/>
          <w:sz w:val="20"/>
          <w:szCs w:val="20"/>
        </w:rPr>
      </w:pPr>
    </w:p>
    <w:p w14:paraId="7C720EB7" w14:textId="77777777" w:rsidR="00797E4C" w:rsidRDefault="00797E4C" w:rsidP="006B6D62">
      <w:pPr>
        <w:rPr>
          <w:rFonts w:asciiTheme="minorHAnsi" w:hAnsiTheme="minorHAnsi"/>
          <w:b/>
        </w:rPr>
      </w:pPr>
      <w:r>
        <w:rPr>
          <w:rFonts w:asciiTheme="minorHAnsi" w:hAnsiTheme="minorHAnsi"/>
          <w:b/>
        </w:rPr>
        <w:t xml:space="preserve">On </w:t>
      </w:r>
      <w:r w:rsidR="00F71DDF">
        <w:rPr>
          <w:rFonts w:asciiTheme="minorHAnsi" w:hAnsiTheme="minorHAnsi"/>
          <w:b/>
        </w:rPr>
        <w:t xml:space="preserve">this </w:t>
      </w:r>
      <w:r w:rsidR="00EC6C3E">
        <w:rPr>
          <w:rFonts w:asciiTheme="minorHAnsi" w:hAnsiTheme="minorHAnsi"/>
          <w:b/>
        </w:rPr>
        <w:t>scale,</w:t>
      </w:r>
      <w:r w:rsidR="00F71DDF">
        <w:rPr>
          <w:rFonts w:asciiTheme="minorHAnsi" w:hAnsiTheme="minorHAnsi"/>
          <w:b/>
        </w:rPr>
        <w:t xml:space="preserve"> please rate how you feel the </w:t>
      </w:r>
      <w:r w:rsidR="00F071DE" w:rsidRPr="001A5345">
        <w:rPr>
          <w:rFonts w:asciiTheme="minorHAnsi" w:hAnsiTheme="minorHAnsi"/>
          <w:b/>
        </w:rPr>
        <w:t xml:space="preserve">weekend went </w:t>
      </w:r>
      <w:r w:rsidR="00EC6C3E" w:rsidRPr="001A5345">
        <w:rPr>
          <w:rFonts w:asciiTheme="minorHAnsi" w:hAnsiTheme="minorHAnsi"/>
          <w:b/>
        </w:rPr>
        <w:t>overall.</w:t>
      </w:r>
    </w:p>
    <w:p w14:paraId="3EAB7126" w14:textId="77777777" w:rsidR="00EC6C3E" w:rsidRDefault="00EC6C3E" w:rsidP="006B6D62">
      <w:pPr>
        <w:rPr>
          <w:rFonts w:asciiTheme="minorHAnsi" w:hAnsiTheme="minorHAnsi"/>
          <w:b/>
        </w:rPr>
      </w:pPr>
    </w:p>
    <w:tbl>
      <w:tblPr>
        <w:tblStyle w:val="TableGrid"/>
        <w:tblW w:w="0" w:type="auto"/>
        <w:tblLook w:val="04A0" w:firstRow="1" w:lastRow="0" w:firstColumn="1" w:lastColumn="0" w:noHBand="0" w:noVBand="1"/>
      </w:tblPr>
      <w:tblGrid>
        <w:gridCol w:w="1161"/>
        <w:gridCol w:w="1162"/>
        <w:gridCol w:w="1162"/>
        <w:gridCol w:w="1161"/>
        <w:gridCol w:w="1162"/>
        <w:gridCol w:w="1162"/>
        <w:gridCol w:w="1162"/>
        <w:gridCol w:w="1162"/>
        <w:gridCol w:w="1162"/>
      </w:tblGrid>
      <w:tr w:rsidR="00F71DDF" w14:paraId="5595DC6D" w14:textId="77777777" w:rsidTr="00F71DDF">
        <w:tc>
          <w:tcPr>
            <w:tcW w:w="3485" w:type="dxa"/>
            <w:gridSpan w:val="3"/>
            <w:shd w:val="clear" w:color="auto" w:fill="FF0000"/>
          </w:tcPr>
          <w:p w14:paraId="5220A395" w14:textId="77777777" w:rsidR="00F71DDF" w:rsidRPr="00F71DDF" w:rsidRDefault="00F71DDF" w:rsidP="00F71DDF">
            <w:pPr>
              <w:jc w:val="center"/>
              <w:rPr>
                <w:rFonts w:asciiTheme="minorHAnsi" w:hAnsiTheme="minorHAnsi"/>
                <w:color w:val="FF0000"/>
              </w:rPr>
            </w:pPr>
            <w:r w:rsidRPr="00F71DDF">
              <w:rPr>
                <w:rFonts w:asciiTheme="minorHAnsi" w:hAnsiTheme="minorHAnsi"/>
              </w:rPr>
              <w:t>Issues/ Significant problems</w:t>
            </w:r>
          </w:p>
        </w:tc>
        <w:tc>
          <w:tcPr>
            <w:tcW w:w="3485" w:type="dxa"/>
            <w:gridSpan w:val="3"/>
            <w:shd w:val="clear" w:color="auto" w:fill="FFC000"/>
          </w:tcPr>
          <w:p w14:paraId="493070BB" w14:textId="77777777" w:rsidR="00F71DDF" w:rsidRPr="00F71DDF" w:rsidRDefault="00F71DDF" w:rsidP="00F71DDF">
            <w:pPr>
              <w:jc w:val="center"/>
              <w:rPr>
                <w:rFonts w:asciiTheme="minorHAnsi" w:hAnsiTheme="minorHAnsi"/>
              </w:rPr>
            </w:pPr>
            <w:r w:rsidRPr="00F71DDF">
              <w:rPr>
                <w:rFonts w:asciiTheme="minorHAnsi" w:hAnsiTheme="minorHAnsi"/>
              </w:rPr>
              <w:t>Mild problems but manageable</w:t>
            </w:r>
          </w:p>
        </w:tc>
        <w:tc>
          <w:tcPr>
            <w:tcW w:w="3486" w:type="dxa"/>
            <w:gridSpan w:val="3"/>
            <w:shd w:val="clear" w:color="auto" w:fill="92D050"/>
          </w:tcPr>
          <w:p w14:paraId="62619B76" w14:textId="77777777" w:rsidR="00F71DDF" w:rsidRPr="00F71DDF" w:rsidRDefault="00F71DDF" w:rsidP="00F71DDF">
            <w:pPr>
              <w:jc w:val="center"/>
              <w:rPr>
                <w:rFonts w:asciiTheme="minorHAnsi" w:hAnsiTheme="minorHAnsi"/>
              </w:rPr>
            </w:pPr>
            <w:r w:rsidRPr="00F71DDF">
              <w:rPr>
                <w:rFonts w:asciiTheme="minorHAnsi" w:hAnsiTheme="minorHAnsi"/>
              </w:rPr>
              <w:t>No/ minimal issues</w:t>
            </w:r>
          </w:p>
        </w:tc>
      </w:tr>
      <w:tr w:rsidR="00F71DDF" w14:paraId="4EFA3A34" w14:textId="77777777" w:rsidTr="00E3000E">
        <w:tc>
          <w:tcPr>
            <w:tcW w:w="1161" w:type="dxa"/>
            <w:shd w:val="clear" w:color="auto" w:fill="FF0000"/>
          </w:tcPr>
          <w:p w14:paraId="71362447" w14:textId="77777777" w:rsidR="00F71DDF" w:rsidRPr="00F71DDF" w:rsidRDefault="00F71DDF" w:rsidP="00F71DDF">
            <w:pPr>
              <w:jc w:val="center"/>
              <w:rPr>
                <w:rFonts w:asciiTheme="minorHAnsi" w:hAnsiTheme="minorHAnsi"/>
              </w:rPr>
            </w:pPr>
            <w:r>
              <w:rPr>
                <w:rFonts w:asciiTheme="minorHAnsi" w:hAnsiTheme="minorHAnsi"/>
              </w:rPr>
              <w:t>1</w:t>
            </w:r>
          </w:p>
        </w:tc>
        <w:tc>
          <w:tcPr>
            <w:tcW w:w="1162" w:type="dxa"/>
            <w:shd w:val="clear" w:color="auto" w:fill="FF0000"/>
          </w:tcPr>
          <w:p w14:paraId="451A9A19" w14:textId="77777777" w:rsidR="00F71DDF" w:rsidRPr="00F71DDF" w:rsidRDefault="00F71DDF" w:rsidP="00F71DDF">
            <w:pPr>
              <w:jc w:val="center"/>
              <w:rPr>
                <w:rFonts w:asciiTheme="minorHAnsi" w:hAnsiTheme="minorHAnsi"/>
              </w:rPr>
            </w:pPr>
            <w:r>
              <w:rPr>
                <w:rFonts w:asciiTheme="minorHAnsi" w:hAnsiTheme="minorHAnsi"/>
              </w:rPr>
              <w:t>2</w:t>
            </w:r>
          </w:p>
        </w:tc>
        <w:tc>
          <w:tcPr>
            <w:tcW w:w="1162" w:type="dxa"/>
            <w:shd w:val="clear" w:color="auto" w:fill="FF0000"/>
          </w:tcPr>
          <w:p w14:paraId="289696E9" w14:textId="77777777" w:rsidR="00F71DDF" w:rsidRPr="00F71DDF" w:rsidRDefault="00F71DDF" w:rsidP="00F71DDF">
            <w:pPr>
              <w:jc w:val="center"/>
              <w:rPr>
                <w:rFonts w:asciiTheme="minorHAnsi" w:hAnsiTheme="minorHAnsi"/>
              </w:rPr>
            </w:pPr>
            <w:r>
              <w:rPr>
                <w:rFonts w:asciiTheme="minorHAnsi" w:hAnsiTheme="minorHAnsi"/>
              </w:rPr>
              <w:t>3</w:t>
            </w:r>
          </w:p>
        </w:tc>
        <w:tc>
          <w:tcPr>
            <w:tcW w:w="1161" w:type="dxa"/>
            <w:shd w:val="clear" w:color="auto" w:fill="FFC000"/>
          </w:tcPr>
          <w:p w14:paraId="34283CB7" w14:textId="77777777" w:rsidR="00F71DDF" w:rsidRPr="00F71DDF" w:rsidRDefault="00F71DDF" w:rsidP="00F71DDF">
            <w:pPr>
              <w:jc w:val="center"/>
              <w:rPr>
                <w:rFonts w:asciiTheme="minorHAnsi" w:hAnsiTheme="minorHAnsi"/>
              </w:rPr>
            </w:pPr>
            <w:r>
              <w:rPr>
                <w:rFonts w:asciiTheme="minorHAnsi" w:hAnsiTheme="minorHAnsi"/>
              </w:rPr>
              <w:t>4</w:t>
            </w:r>
          </w:p>
        </w:tc>
        <w:tc>
          <w:tcPr>
            <w:tcW w:w="1162" w:type="dxa"/>
            <w:shd w:val="clear" w:color="auto" w:fill="FFC000"/>
          </w:tcPr>
          <w:p w14:paraId="06AE0AAE" w14:textId="77777777" w:rsidR="00F71DDF" w:rsidRPr="00F71DDF" w:rsidRDefault="00F71DDF" w:rsidP="00F71DDF">
            <w:pPr>
              <w:jc w:val="center"/>
              <w:rPr>
                <w:rFonts w:asciiTheme="minorHAnsi" w:hAnsiTheme="minorHAnsi"/>
              </w:rPr>
            </w:pPr>
            <w:r>
              <w:rPr>
                <w:rFonts w:asciiTheme="minorHAnsi" w:hAnsiTheme="minorHAnsi"/>
              </w:rPr>
              <w:t>5</w:t>
            </w:r>
          </w:p>
        </w:tc>
        <w:tc>
          <w:tcPr>
            <w:tcW w:w="1162" w:type="dxa"/>
            <w:shd w:val="clear" w:color="auto" w:fill="FFC000"/>
          </w:tcPr>
          <w:p w14:paraId="5DDC72A7" w14:textId="77777777" w:rsidR="00F71DDF" w:rsidRPr="00F71DDF" w:rsidRDefault="00F71DDF" w:rsidP="00F71DDF">
            <w:pPr>
              <w:jc w:val="center"/>
              <w:rPr>
                <w:rFonts w:asciiTheme="minorHAnsi" w:hAnsiTheme="minorHAnsi"/>
              </w:rPr>
            </w:pPr>
            <w:r>
              <w:rPr>
                <w:rFonts w:asciiTheme="minorHAnsi" w:hAnsiTheme="minorHAnsi"/>
              </w:rPr>
              <w:t>6</w:t>
            </w:r>
          </w:p>
        </w:tc>
        <w:tc>
          <w:tcPr>
            <w:tcW w:w="1162" w:type="dxa"/>
            <w:shd w:val="clear" w:color="auto" w:fill="92D050"/>
          </w:tcPr>
          <w:p w14:paraId="6D274868" w14:textId="77777777" w:rsidR="00F71DDF" w:rsidRPr="00F71DDF" w:rsidRDefault="00F71DDF" w:rsidP="00F71DDF">
            <w:pPr>
              <w:jc w:val="center"/>
              <w:rPr>
                <w:rFonts w:asciiTheme="minorHAnsi" w:hAnsiTheme="minorHAnsi"/>
              </w:rPr>
            </w:pPr>
            <w:r>
              <w:rPr>
                <w:rFonts w:asciiTheme="minorHAnsi" w:hAnsiTheme="minorHAnsi"/>
              </w:rPr>
              <w:t>7</w:t>
            </w:r>
          </w:p>
        </w:tc>
        <w:tc>
          <w:tcPr>
            <w:tcW w:w="1162" w:type="dxa"/>
            <w:shd w:val="clear" w:color="auto" w:fill="92D050"/>
          </w:tcPr>
          <w:p w14:paraId="1711B286" w14:textId="77777777" w:rsidR="00F71DDF" w:rsidRPr="00F71DDF" w:rsidRDefault="00F71DDF" w:rsidP="00F71DDF">
            <w:pPr>
              <w:jc w:val="center"/>
              <w:rPr>
                <w:rFonts w:asciiTheme="minorHAnsi" w:hAnsiTheme="minorHAnsi"/>
              </w:rPr>
            </w:pPr>
            <w:r>
              <w:rPr>
                <w:rFonts w:asciiTheme="minorHAnsi" w:hAnsiTheme="minorHAnsi"/>
              </w:rPr>
              <w:t>8</w:t>
            </w:r>
          </w:p>
        </w:tc>
        <w:tc>
          <w:tcPr>
            <w:tcW w:w="1162" w:type="dxa"/>
            <w:shd w:val="clear" w:color="auto" w:fill="92D050"/>
          </w:tcPr>
          <w:p w14:paraId="1CFA7228" w14:textId="77777777" w:rsidR="00F71DDF" w:rsidRPr="00F71DDF" w:rsidRDefault="00F71DDF" w:rsidP="00F71DDF">
            <w:pPr>
              <w:jc w:val="center"/>
              <w:rPr>
                <w:rFonts w:asciiTheme="minorHAnsi" w:hAnsiTheme="minorHAnsi"/>
              </w:rPr>
            </w:pPr>
            <w:r>
              <w:rPr>
                <w:rFonts w:asciiTheme="minorHAnsi" w:hAnsiTheme="minorHAnsi"/>
              </w:rPr>
              <w:t>9</w:t>
            </w:r>
          </w:p>
        </w:tc>
      </w:tr>
    </w:tbl>
    <w:p w14:paraId="7097B647" w14:textId="77777777" w:rsidR="00797E4C" w:rsidRDefault="00797E4C" w:rsidP="006B6D62">
      <w:pPr>
        <w:rPr>
          <w:rFonts w:asciiTheme="minorHAnsi" w:hAnsiTheme="minorHAnsi"/>
          <w:b/>
        </w:rPr>
      </w:pPr>
    </w:p>
    <w:p w14:paraId="0738B663" w14:textId="77777777" w:rsidR="005C5381" w:rsidRPr="0082368A" w:rsidRDefault="005C5381" w:rsidP="006B6D62">
      <w:pPr>
        <w:rPr>
          <w:rFonts w:asciiTheme="minorHAnsi" w:hAnsiTheme="minorHAnsi"/>
          <w:b/>
        </w:rPr>
      </w:pPr>
      <w:r w:rsidRPr="00176412">
        <w:rPr>
          <w:rFonts w:asciiTheme="minorHAnsi" w:hAnsiTheme="minorHAnsi"/>
        </w:rPr>
        <w:t>Please identify main issues:</w:t>
      </w:r>
    </w:p>
    <w:sectPr w:rsidR="005C5381" w:rsidRPr="0082368A" w:rsidSect="00840676">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4882" w14:textId="77777777" w:rsidR="000474E0" w:rsidRDefault="000474E0">
      <w:r>
        <w:separator/>
      </w:r>
    </w:p>
  </w:endnote>
  <w:endnote w:type="continuationSeparator" w:id="0">
    <w:p w14:paraId="2A3D7C78" w14:textId="77777777" w:rsidR="000474E0" w:rsidRDefault="000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4F94" w14:textId="392BD590" w:rsidR="000474E0" w:rsidRPr="00AA34F0" w:rsidRDefault="000474E0" w:rsidP="000474E0">
    <w:pPr>
      <w:pStyle w:val="Footer"/>
      <w:pBdr>
        <w:top w:val="single" w:sz="4" w:space="1" w:color="auto"/>
      </w:pBdr>
      <w:tabs>
        <w:tab w:val="clear" w:pos="4153"/>
        <w:tab w:val="clear" w:pos="8306"/>
        <w:tab w:val="right" w:pos="10466"/>
      </w:tabs>
      <w:rPr>
        <w:rFonts w:ascii="Calibri" w:hAnsi="Calibri" w:cs="Arial"/>
        <w:i/>
        <w:sz w:val="16"/>
        <w:szCs w:val="16"/>
      </w:rPr>
    </w:pPr>
    <w:r>
      <w:rPr>
        <w:rFonts w:ascii="Calibri" w:hAnsi="Calibri" w:cs="Arial"/>
        <w:i/>
        <w:sz w:val="16"/>
        <w:szCs w:val="16"/>
      </w:rPr>
      <w:t>Version 10 redrafted in February 2020</w:t>
    </w:r>
    <w:r>
      <w:rPr>
        <w:rFonts w:ascii="Calibri" w:hAnsi="Calibri" w:cs="Arial"/>
        <w:i/>
        <w:sz w:val="16"/>
        <w:szCs w:val="16"/>
      </w:rPr>
      <w:tab/>
    </w:r>
    <w:r w:rsidRPr="00AA34F0">
      <w:rPr>
        <w:rFonts w:ascii="Calibri" w:hAnsi="Calibri" w:cs="Arial"/>
        <w:i/>
        <w:sz w:val="16"/>
        <w:szCs w:val="16"/>
      </w:rPr>
      <w:t xml:space="preserve">Page </w:t>
    </w:r>
    <w:r w:rsidRPr="00AA34F0">
      <w:rPr>
        <w:rFonts w:ascii="Calibri" w:hAnsi="Calibri" w:cs="Arial"/>
        <w:i/>
        <w:sz w:val="16"/>
        <w:szCs w:val="16"/>
      </w:rPr>
      <w:fldChar w:fldCharType="begin"/>
    </w:r>
    <w:r w:rsidRPr="00AA34F0">
      <w:rPr>
        <w:rFonts w:ascii="Calibri" w:hAnsi="Calibri" w:cs="Arial"/>
        <w:i/>
        <w:sz w:val="16"/>
        <w:szCs w:val="16"/>
      </w:rPr>
      <w:instrText xml:space="preserve"> PAGE   \* MERGEFORMAT </w:instrText>
    </w:r>
    <w:r w:rsidRPr="00AA34F0">
      <w:rPr>
        <w:rFonts w:ascii="Calibri" w:hAnsi="Calibri" w:cs="Arial"/>
        <w:i/>
        <w:sz w:val="16"/>
        <w:szCs w:val="16"/>
      </w:rPr>
      <w:fldChar w:fldCharType="separate"/>
    </w:r>
    <w:r w:rsidR="00DC17EC">
      <w:rPr>
        <w:rFonts w:ascii="Calibri" w:hAnsi="Calibri" w:cs="Arial"/>
        <w:i/>
        <w:noProof/>
        <w:sz w:val="16"/>
        <w:szCs w:val="16"/>
      </w:rPr>
      <w:t>1</w:t>
    </w:r>
    <w:r w:rsidRPr="00AA34F0">
      <w:rPr>
        <w:rFonts w:ascii="Calibri" w:hAnsi="Calibri" w:cs="Arial"/>
        <w:i/>
        <w:sz w:val="16"/>
        <w:szCs w:val="16"/>
      </w:rPr>
      <w:fldChar w:fldCharType="end"/>
    </w:r>
    <w:r w:rsidRPr="00AA34F0">
      <w:rPr>
        <w:rFonts w:ascii="Calibri" w:hAnsi="Calibri" w:cs="Arial"/>
        <w:i/>
        <w:sz w:val="16"/>
        <w:szCs w:val="16"/>
      </w:rPr>
      <w:t xml:space="preserve"> of </w:t>
    </w:r>
    <w:fldSimple w:instr=" NUMPAGES   \* MERGEFORMAT ">
      <w:r w:rsidR="00DC17EC" w:rsidRPr="00DC17EC">
        <w:rPr>
          <w:rFonts w:ascii="Calibri" w:hAnsi="Calibri" w:cs="Arial"/>
          <w:i/>
          <w:noProof/>
          <w:sz w:val="16"/>
          <w:szCs w:val="16"/>
        </w:rPr>
        <w:t>1</w:t>
      </w:r>
    </w:fldSimple>
  </w:p>
  <w:p w14:paraId="75E7D247" w14:textId="77777777" w:rsidR="000474E0" w:rsidRPr="00AA34F0" w:rsidRDefault="000474E0" w:rsidP="000474E0">
    <w:pPr>
      <w:pStyle w:val="Footer"/>
      <w:pBdr>
        <w:top w:val="single" w:sz="4" w:space="1" w:color="auto"/>
      </w:pBdr>
      <w:tabs>
        <w:tab w:val="clear" w:pos="4153"/>
        <w:tab w:val="clear" w:pos="8306"/>
        <w:tab w:val="right" w:pos="10466"/>
      </w:tabs>
      <w:rPr>
        <w:rFonts w:ascii="Calibri" w:hAnsi="Calibri" w:cs="Arial"/>
        <w:i/>
        <w:sz w:val="16"/>
        <w:szCs w:val="16"/>
      </w:rPr>
    </w:pPr>
    <w:r w:rsidRPr="00AA34F0">
      <w:rPr>
        <w:rFonts w:ascii="Calibri" w:hAnsi="Calibri" w:cs="Arial"/>
        <w:i/>
        <w:sz w:val="16"/>
        <w:szCs w:val="16"/>
      </w:rPr>
      <w:t xml:space="preserve">Implemented: </w:t>
    </w:r>
    <w:r>
      <w:rPr>
        <w:rFonts w:ascii="Calibri" w:hAnsi="Calibri" w:cs="Arial"/>
        <w:i/>
        <w:sz w:val="16"/>
        <w:szCs w:val="16"/>
      </w:rPr>
      <w:t xml:space="preserve"> </w:t>
    </w:r>
    <w:r w:rsidRPr="00AA34F0">
      <w:rPr>
        <w:rFonts w:ascii="Calibri" w:hAnsi="Calibri" w:cs="Arial"/>
        <w:i/>
        <w:sz w:val="16"/>
        <w:szCs w:val="16"/>
      </w:rPr>
      <w:t>08/10; 07/</w:t>
    </w:r>
    <w:r>
      <w:rPr>
        <w:rFonts w:ascii="Calibri" w:hAnsi="Calibri" w:cs="Arial"/>
        <w:i/>
        <w:sz w:val="16"/>
        <w:szCs w:val="16"/>
      </w:rPr>
      <w:t>11; 07/12; 07/14; 12/15; 08/16; 09/17; 02/18; 05/19; 02/20</w:t>
    </w:r>
    <w:r>
      <w:rPr>
        <w:rFonts w:ascii="Calibri" w:hAnsi="Calibri" w:cs="Arial"/>
        <w:i/>
        <w:sz w:val="16"/>
        <w:szCs w:val="16"/>
      </w:rPr>
      <w:tab/>
      <w:t>Issued by: Rehabilitation Services Manager</w:t>
    </w:r>
  </w:p>
  <w:p w14:paraId="597AF530" w14:textId="77777777" w:rsidR="000474E0" w:rsidRPr="00AA34F0" w:rsidRDefault="000474E0" w:rsidP="000474E0">
    <w:pPr>
      <w:pStyle w:val="Footer"/>
      <w:pBdr>
        <w:top w:val="single" w:sz="4" w:space="1" w:color="auto"/>
      </w:pBdr>
      <w:tabs>
        <w:tab w:val="clear" w:pos="4153"/>
        <w:tab w:val="clear" w:pos="8306"/>
        <w:tab w:val="right" w:pos="10466"/>
      </w:tabs>
      <w:rPr>
        <w:rFonts w:ascii="Calibri" w:hAnsi="Calibri" w:cs="Arial"/>
        <w:i/>
        <w:sz w:val="16"/>
        <w:szCs w:val="16"/>
      </w:rPr>
    </w:pPr>
    <w:r w:rsidRPr="00AA34F0">
      <w:rPr>
        <w:rFonts w:ascii="Calibri" w:hAnsi="Calibri" w:cs="Arial"/>
        <w:i/>
        <w:sz w:val="16"/>
        <w:szCs w:val="16"/>
      </w:rPr>
      <w:t>Next Review Date</w:t>
    </w:r>
    <w:r>
      <w:rPr>
        <w:rFonts w:ascii="Calibri" w:hAnsi="Calibri" w:cs="Arial"/>
        <w:i/>
        <w:sz w:val="16"/>
        <w:szCs w:val="16"/>
      </w:rPr>
      <w:t>:  02/21</w:t>
    </w:r>
    <w:r>
      <w:rPr>
        <w:rFonts w:ascii="Calibri" w:hAnsi="Calibri" w:cs="Arial"/>
        <w:i/>
        <w:sz w:val="16"/>
        <w:szCs w:val="16"/>
      </w:rPr>
      <w:tab/>
      <w:t>Authorised by: General Manager Rehabilitation Services</w:t>
    </w:r>
  </w:p>
  <w:p w14:paraId="5D1D14F7" w14:textId="77777777" w:rsidR="000474E0" w:rsidRPr="000474E0" w:rsidRDefault="000474E0" w:rsidP="0004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4277" w14:textId="77777777" w:rsidR="000474E0" w:rsidRDefault="000474E0">
      <w:r>
        <w:separator/>
      </w:r>
    </w:p>
  </w:footnote>
  <w:footnote w:type="continuationSeparator" w:id="0">
    <w:p w14:paraId="679496EF" w14:textId="77777777" w:rsidR="000474E0" w:rsidRDefault="00047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409" w14:textId="77777777" w:rsidR="000474E0" w:rsidRPr="00AA34F0" w:rsidRDefault="000474E0" w:rsidP="000474E0">
    <w:pPr>
      <w:pStyle w:val="Header"/>
      <w:tabs>
        <w:tab w:val="clear" w:pos="4153"/>
        <w:tab w:val="clear" w:pos="8306"/>
        <w:tab w:val="right" w:pos="10466"/>
      </w:tabs>
      <w:rPr>
        <w:rFonts w:ascii="Calibri" w:hAnsi="Calibri" w:cs="Arial"/>
        <w:i/>
        <w:sz w:val="16"/>
        <w:szCs w:val="16"/>
      </w:rPr>
    </w:pPr>
    <w:r w:rsidRPr="00AA34F0">
      <w:rPr>
        <w:rFonts w:ascii="Calibri" w:hAnsi="Calibri" w:cs="Arial"/>
        <w:i/>
        <w:sz w:val="16"/>
        <w:szCs w:val="16"/>
      </w:rPr>
      <w:t>ABI Rehabilitation</w:t>
    </w:r>
    <w:r w:rsidRPr="00AA34F0">
      <w:rPr>
        <w:rFonts w:ascii="Calibri" w:hAnsi="Calibri" w:cs="Arial"/>
        <w:i/>
        <w:sz w:val="16"/>
        <w:szCs w:val="16"/>
      </w:rPr>
      <w:tab/>
      <w:t>Service Delivery</w:t>
    </w:r>
  </w:p>
  <w:p w14:paraId="2BD0AE27" w14:textId="77777777" w:rsidR="000474E0" w:rsidRPr="000474E0" w:rsidRDefault="000474E0" w:rsidP="000474E0">
    <w:pPr>
      <w:pStyle w:val="Header"/>
      <w:pBdr>
        <w:bottom w:val="single" w:sz="4" w:space="1" w:color="auto"/>
      </w:pBdr>
      <w:tabs>
        <w:tab w:val="clear" w:pos="4153"/>
        <w:tab w:val="clear" w:pos="8306"/>
        <w:tab w:val="right" w:pos="10466"/>
      </w:tabs>
      <w:rPr>
        <w:rFonts w:ascii="Calibri" w:hAnsi="Calibri" w:cs="Arial"/>
        <w:i/>
        <w:sz w:val="16"/>
        <w:szCs w:val="16"/>
      </w:rPr>
    </w:pPr>
    <w:r w:rsidRPr="00AA34F0">
      <w:rPr>
        <w:rFonts w:ascii="Calibri" w:hAnsi="Calibri" w:cs="Arial"/>
        <w:i/>
        <w:sz w:val="16"/>
        <w:szCs w:val="16"/>
      </w:rPr>
      <w:tab/>
      <w:t>FM395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2E0"/>
    <w:multiLevelType w:val="hybridMultilevel"/>
    <w:tmpl w:val="485E9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D32C85"/>
    <w:multiLevelType w:val="hybridMultilevel"/>
    <w:tmpl w:val="9B1E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C90AD7"/>
    <w:multiLevelType w:val="hybridMultilevel"/>
    <w:tmpl w:val="F138B2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4805"/>
    <w:multiLevelType w:val="hybridMultilevel"/>
    <w:tmpl w:val="551EA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F20D1B"/>
    <w:multiLevelType w:val="hybridMultilevel"/>
    <w:tmpl w:val="31504F9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77"/>
    <w:rsid w:val="00013C64"/>
    <w:rsid w:val="000214F3"/>
    <w:rsid w:val="00041BFF"/>
    <w:rsid w:val="0004675A"/>
    <w:rsid w:val="000474E0"/>
    <w:rsid w:val="00054B38"/>
    <w:rsid w:val="000A3E4E"/>
    <w:rsid w:val="000B0FCD"/>
    <w:rsid w:val="000B3CE8"/>
    <w:rsid w:val="001116B2"/>
    <w:rsid w:val="001265BB"/>
    <w:rsid w:val="001632D1"/>
    <w:rsid w:val="0017107E"/>
    <w:rsid w:val="00172CB8"/>
    <w:rsid w:val="0018182E"/>
    <w:rsid w:val="00197FDF"/>
    <w:rsid w:val="001A5345"/>
    <w:rsid w:val="001B5282"/>
    <w:rsid w:val="001B7F4D"/>
    <w:rsid w:val="001C7FAD"/>
    <w:rsid w:val="001D0BF2"/>
    <w:rsid w:val="0020336F"/>
    <w:rsid w:val="0020747E"/>
    <w:rsid w:val="002210EB"/>
    <w:rsid w:val="002419F2"/>
    <w:rsid w:val="002538C2"/>
    <w:rsid w:val="0027151A"/>
    <w:rsid w:val="003333AA"/>
    <w:rsid w:val="00371EE3"/>
    <w:rsid w:val="0038065B"/>
    <w:rsid w:val="003903E9"/>
    <w:rsid w:val="003B3BC8"/>
    <w:rsid w:val="003C53D6"/>
    <w:rsid w:val="003F6F33"/>
    <w:rsid w:val="004023A9"/>
    <w:rsid w:val="00426DA9"/>
    <w:rsid w:val="00443447"/>
    <w:rsid w:val="00460288"/>
    <w:rsid w:val="004642F8"/>
    <w:rsid w:val="0048226C"/>
    <w:rsid w:val="004A3981"/>
    <w:rsid w:val="004D0F1E"/>
    <w:rsid w:val="004D72CD"/>
    <w:rsid w:val="004E3EB8"/>
    <w:rsid w:val="004F63BA"/>
    <w:rsid w:val="005408AC"/>
    <w:rsid w:val="00541BA9"/>
    <w:rsid w:val="00551A0E"/>
    <w:rsid w:val="00562611"/>
    <w:rsid w:val="00567E12"/>
    <w:rsid w:val="00594B5B"/>
    <w:rsid w:val="005A4459"/>
    <w:rsid w:val="005C5381"/>
    <w:rsid w:val="005E5D8C"/>
    <w:rsid w:val="00601077"/>
    <w:rsid w:val="006245E2"/>
    <w:rsid w:val="00645182"/>
    <w:rsid w:val="00662FD2"/>
    <w:rsid w:val="00673AB5"/>
    <w:rsid w:val="006B6D62"/>
    <w:rsid w:val="0071133E"/>
    <w:rsid w:val="00773245"/>
    <w:rsid w:val="00797E4C"/>
    <w:rsid w:val="007D2C87"/>
    <w:rsid w:val="007D327C"/>
    <w:rsid w:val="007E0823"/>
    <w:rsid w:val="00803605"/>
    <w:rsid w:val="00816674"/>
    <w:rsid w:val="00820C63"/>
    <w:rsid w:val="0082368A"/>
    <w:rsid w:val="00823B7C"/>
    <w:rsid w:val="00840676"/>
    <w:rsid w:val="00840FE8"/>
    <w:rsid w:val="00841C06"/>
    <w:rsid w:val="008801CC"/>
    <w:rsid w:val="00886EE9"/>
    <w:rsid w:val="008B0F33"/>
    <w:rsid w:val="008F40B3"/>
    <w:rsid w:val="00964CD4"/>
    <w:rsid w:val="00971276"/>
    <w:rsid w:val="00990268"/>
    <w:rsid w:val="00991EEF"/>
    <w:rsid w:val="009B5424"/>
    <w:rsid w:val="009C070E"/>
    <w:rsid w:val="00A30E1A"/>
    <w:rsid w:val="00A34E0B"/>
    <w:rsid w:val="00A524BF"/>
    <w:rsid w:val="00A562D8"/>
    <w:rsid w:val="00A611A3"/>
    <w:rsid w:val="00A70F2D"/>
    <w:rsid w:val="00A714D3"/>
    <w:rsid w:val="00A96039"/>
    <w:rsid w:val="00AA34F0"/>
    <w:rsid w:val="00AC5527"/>
    <w:rsid w:val="00AE0DA0"/>
    <w:rsid w:val="00B105F0"/>
    <w:rsid w:val="00B30E93"/>
    <w:rsid w:val="00B407FF"/>
    <w:rsid w:val="00BA0C21"/>
    <w:rsid w:val="00BC3948"/>
    <w:rsid w:val="00BC3E52"/>
    <w:rsid w:val="00BD636E"/>
    <w:rsid w:val="00BE2D13"/>
    <w:rsid w:val="00BF59BA"/>
    <w:rsid w:val="00C15F5B"/>
    <w:rsid w:val="00C22436"/>
    <w:rsid w:val="00C4258B"/>
    <w:rsid w:val="00C80184"/>
    <w:rsid w:val="00C92DDF"/>
    <w:rsid w:val="00C96D03"/>
    <w:rsid w:val="00CA3A45"/>
    <w:rsid w:val="00CE2857"/>
    <w:rsid w:val="00CF17E1"/>
    <w:rsid w:val="00D169F6"/>
    <w:rsid w:val="00D24252"/>
    <w:rsid w:val="00D35BA2"/>
    <w:rsid w:val="00D8354F"/>
    <w:rsid w:val="00DC17EC"/>
    <w:rsid w:val="00DF1895"/>
    <w:rsid w:val="00DF2CC5"/>
    <w:rsid w:val="00E14D41"/>
    <w:rsid w:val="00E272A4"/>
    <w:rsid w:val="00E3000E"/>
    <w:rsid w:val="00E8147A"/>
    <w:rsid w:val="00EA5390"/>
    <w:rsid w:val="00EC2CD6"/>
    <w:rsid w:val="00EC6C3E"/>
    <w:rsid w:val="00ED6899"/>
    <w:rsid w:val="00EE3E13"/>
    <w:rsid w:val="00F071DE"/>
    <w:rsid w:val="00F406B3"/>
    <w:rsid w:val="00F519E2"/>
    <w:rsid w:val="00F51FBF"/>
    <w:rsid w:val="00F66309"/>
    <w:rsid w:val="00F71DDF"/>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5909ED"/>
  <w15:docId w15:val="{BE34F0BC-30CB-474D-83BA-DB63AFB6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E2"/>
    <w:rPr>
      <w:sz w:val="24"/>
      <w:szCs w:val="24"/>
      <w:lang w:val="en-GB" w:eastAsia="en-GB"/>
    </w:rPr>
  </w:style>
  <w:style w:type="paragraph" w:styleId="Heading4">
    <w:name w:val="heading 4"/>
    <w:basedOn w:val="Normal"/>
    <w:next w:val="Normal"/>
    <w:link w:val="Heading4Char"/>
    <w:qFormat/>
    <w:rsid w:val="00CA3A45"/>
    <w:pPr>
      <w:keepNext/>
      <w:spacing w:before="240" w:after="60"/>
      <w:jc w:val="center"/>
      <w:outlineLvl w:val="3"/>
    </w:pPr>
    <w:rPr>
      <w:b/>
      <w:sz w:val="32"/>
      <w:szCs w:val="20"/>
    </w:rPr>
  </w:style>
  <w:style w:type="paragraph" w:styleId="Heading6">
    <w:name w:val="heading 6"/>
    <w:basedOn w:val="Normal"/>
    <w:next w:val="Normal"/>
    <w:link w:val="Heading6Char"/>
    <w:semiHidden/>
    <w:unhideWhenUsed/>
    <w:qFormat/>
    <w:rsid w:val="00CA3A4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4D41"/>
    <w:pPr>
      <w:tabs>
        <w:tab w:val="center" w:pos="4153"/>
        <w:tab w:val="right" w:pos="8306"/>
      </w:tabs>
    </w:pPr>
  </w:style>
  <w:style w:type="paragraph" w:styleId="Footer">
    <w:name w:val="footer"/>
    <w:basedOn w:val="Normal"/>
    <w:link w:val="FooterChar"/>
    <w:uiPriority w:val="99"/>
    <w:rsid w:val="00E14D41"/>
    <w:pPr>
      <w:tabs>
        <w:tab w:val="center" w:pos="4153"/>
        <w:tab w:val="right" w:pos="8306"/>
      </w:tabs>
    </w:pPr>
  </w:style>
  <w:style w:type="character" w:customStyle="1" w:styleId="Heading4Char">
    <w:name w:val="Heading 4 Char"/>
    <w:basedOn w:val="DefaultParagraphFont"/>
    <w:link w:val="Heading4"/>
    <w:rsid w:val="00CA3A45"/>
    <w:rPr>
      <w:b/>
      <w:sz w:val="32"/>
      <w:lang w:val="en-GB" w:eastAsia="en-GB"/>
    </w:rPr>
  </w:style>
  <w:style w:type="character" w:customStyle="1" w:styleId="Heading6Char">
    <w:name w:val="Heading 6 Char"/>
    <w:basedOn w:val="DefaultParagraphFont"/>
    <w:link w:val="Heading6"/>
    <w:semiHidden/>
    <w:rsid w:val="00CA3A45"/>
    <w:rPr>
      <w:rFonts w:ascii="Calibri" w:eastAsia="Times New Roman" w:hAnsi="Calibri" w:cs="Times New Roman"/>
      <w:b/>
      <w:bCs/>
      <w:sz w:val="22"/>
      <w:szCs w:val="22"/>
      <w:lang w:val="en-GB" w:eastAsia="en-GB"/>
    </w:rPr>
  </w:style>
  <w:style w:type="paragraph" w:styleId="ListParagraph">
    <w:name w:val="List Paragraph"/>
    <w:basedOn w:val="Normal"/>
    <w:uiPriority w:val="34"/>
    <w:qFormat/>
    <w:rsid w:val="00AA34F0"/>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A34F0"/>
    <w:rPr>
      <w:sz w:val="24"/>
      <w:szCs w:val="24"/>
      <w:lang w:val="en-GB" w:eastAsia="en-GB"/>
    </w:rPr>
  </w:style>
  <w:style w:type="character" w:customStyle="1" w:styleId="FooterChar">
    <w:name w:val="Footer Char"/>
    <w:basedOn w:val="DefaultParagraphFont"/>
    <w:link w:val="Footer"/>
    <w:uiPriority w:val="99"/>
    <w:rsid w:val="00AA34F0"/>
    <w:rPr>
      <w:sz w:val="24"/>
      <w:szCs w:val="24"/>
      <w:lang w:val="en-GB" w:eastAsia="en-GB"/>
    </w:rPr>
  </w:style>
  <w:style w:type="paragraph" w:styleId="BalloonText">
    <w:name w:val="Balloon Text"/>
    <w:basedOn w:val="Normal"/>
    <w:link w:val="BalloonTextChar"/>
    <w:semiHidden/>
    <w:unhideWhenUsed/>
    <w:rsid w:val="000214F3"/>
    <w:rPr>
      <w:rFonts w:ascii="Segoe UI" w:hAnsi="Segoe UI" w:cs="Segoe UI"/>
      <w:sz w:val="18"/>
      <w:szCs w:val="18"/>
    </w:rPr>
  </w:style>
  <w:style w:type="character" w:customStyle="1" w:styleId="BalloonTextChar">
    <w:name w:val="Balloon Text Char"/>
    <w:basedOn w:val="DefaultParagraphFont"/>
    <w:link w:val="BalloonText"/>
    <w:semiHidden/>
    <w:rsid w:val="000214F3"/>
    <w:rPr>
      <w:rFonts w:ascii="Segoe UI" w:hAnsi="Segoe UI" w:cs="Segoe UI"/>
      <w:sz w:val="18"/>
      <w:szCs w:val="18"/>
      <w:lang w:val="en-GB" w:eastAsia="en-GB"/>
    </w:rPr>
  </w:style>
  <w:style w:type="table" w:styleId="TableGrid">
    <w:name w:val="Table Grid"/>
    <w:basedOn w:val="TableNormal"/>
    <w:rsid w:val="0084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E300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E3000E"/>
    <w:rPr>
      <w:rFonts w:ascii="Arial" w:hAnsi="Arial" w:cs="Arial"/>
      <w:vanish/>
      <w:sz w:val="16"/>
      <w:szCs w:val="16"/>
      <w:lang w:val="en-GB" w:eastAsia="en-GB"/>
    </w:rPr>
  </w:style>
  <w:style w:type="paragraph" w:styleId="z-BottomofForm">
    <w:name w:val="HTML Bottom of Form"/>
    <w:basedOn w:val="Normal"/>
    <w:next w:val="Normal"/>
    <w:link w:val="z-BottomofFormChar"/>
    <w:hidden/>
    <w:semiHidden/>
    <w:unhideWhenUsed/>
    <w:rsid w:val="00E300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E3000E"/>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9412">
      <w:bodyDiv w:val="1"/>
      <w:marLeft w:val="0"/>
      <w:marRight w:val="0"/>
      <w:marTop w:val="0"/>
      <w:marBottom w:val="0"/>
      <w:divBdr>
        <w:top w:val="none" w:sz="0" w:space="0" w:color="auto"/>
        <w:left w:val="none" w:sz="0" w:space="0" w:color="auto"/>
        <w:bottom w:val="none" w:sz="0" w:space="0" w:color="auto"/>
        <w:right w:val="none" w:sz="0" w:space="0" w:color="auto"/>
      </w:divBdr>
    </w:div>
    <w:div w:id="1018658097">
      <w:bodyDiv w:val="1"/>
      <w:marLeft w:val="0"/>
      <w:marRight w:val="0"/>
      <w:marTop w:val="0"/>
      <w:marBottom w:val="0"/>
      <w:divBdr>
        <w:top w:val="none" w:sz="0" w:space="0" w:color="auto"/>
        <w:left w:val="none" w:sz="0" w:space="0" w:color="auto"/>
        <w:bottom w:val="none" w:sz="0" w:space="0" w:color="auto"/>
        <w:right w:val="none" w:sz="0" w:space="0" w:color="auto"/>
      </w:divBdr>
    </w:div>
    <w:div w:id="1123425702">
      <w:bodyDiv w:val="1"/>
      <w:marLeft w:val="0"/>
      <w:marRight w:val="0"/>
      <w:marTop w:val="0"/>
      <w:marBottom w:val="0"/>
      <w:divBdr>
        <w:top w:val="none" w:sz="0" w:space="0" w:color="auto"/>
        <w:left w:val="none" w:sz="0" w:space="0" w:color="auto"/>
        <w:bottom w:val="none" w:sz="0" w:space="0" w:color="auto"/>
        <w:right w:val="none" w:sz="0" w:space="0" w:color="auto"/>
      </w:divBdr>
    </w:div>
    <w:div w:id="1257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E2FEC287FDB4C9F837B29C9AF1296" ma:contentTypeVersion="18" ma:contentTypeDescription="Create a new document." ma:contentTypeScope="" ma:versionID="a3abfc68d66aa89f1ba7a7684001598a">
  <xsd:schema xmlns:xsd="http://www.w3.org/2001/XMLSchema" xmlns:xs="http://www.w3.org/2001/XMLSchema" xmlns:p="http://schemas.microsoft.com/office/2006/metadata/properties" xmlns:ns1="http://schemas.microsoft.com/sharepoint/v3" xmlns:ns2="aa90fc2b-90d9-4662-9e50-2c520280afd8" xmlns:ns3="b369d29c-e283-4c61-9ea7-4dde960ea4de" targetNamespace="http://schemas.microsoft.com/office/2006/metadata/properties" ma:root="true" ma:fieldsID="926dd38f9505d8b3c94aad5cf32bf7fd" ns1:_="" ns2:_="" ns3:_="">
    <xsd:import namespace="http://schemas.microsoft.com/sharepoint/v3"/>
    <xsd:import namespace="aa90fc2b-90d9-4662-9e50-2c520280afd8"/>
    <xsd:import namespace="b369d29c-e283-4c61-9ea7-4dde960ea4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0fc2b-90d9-4662-9e50-2c520280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425914-ae07-42f4-a7f7-29f53f73284d"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d29c-e283-4c61-9ea7-4dde960ea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fbb57cf-aeeb-49c2-8404-6df1fbe1ee76}" ma:internalName="TaxCatchAll" ma:showField="CatchAllData" ma:web="b369d29c-e283-4c61-9ea7-4dde960ea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69d29c-e283-4c61-9ea7-4dde960ea4de" xsi:nil="true"/>
    <_ip_UnifiedCompliancePolicyUIAction xmlns="http://schemas.microsoft.com/sharepoint/v3" xsi:nil="true"/>
    <lcf76f155ced4ddcb4097134ff3c332f xmlns="aa90fc2b-90d9-4662-9e50-2c520280afd8">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999E-761A-44FB-B106-A4E603AE4FF1}">
  <ds:schemaRefs>
    <ds:schemaRef ds:uri="http://schemas.microsoft.com/sharepoint/v3/contenttype/forms"/>
  </ds:schemaRefs>
</ds:datastoreItem>
</file>

<file path=customXml/itemProps2.xml><?xml version="1.0" encoding="utf-8"?>
<ds:datastoreItem xmlns:ds="http://schemas.openxmlformats.org/officeDocument/2006/customXml" ds:itemID="{A384A115-240C-4C24-9A41-B63F12B228F9}"/>
</file>

<file path=customXml/itemProps3.xml><?xml version="1.0" encoding="utf-8"?>
<ds:datastoreItem xmlns:ds="http://schemas.openxmlformats.org/officeDocument/2006/customXml" ds:itemID="{337F7D23-E493-4BE6-96A4-E2097A3DFC20}">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1ECE213-79CF-4348-B2C3-836F48D6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AA786670</Template>
  <TotalTime>0</TotalTime>
  <Pages>6</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OVERNIGHT  STAY</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STAY</dc:title>
  <dc:creator>tonyyoung</dc:creator>
  <cp:lastModifiedBy>Paula Thompson</cp:lastModifiedBy>
  <cp:revision>2</cp:revision>
  <cp:lastPrinted>2020-01-14T23:23:00Z</cp:lastPrinted>
  <dcterms:created xsi:type="dcterms:W3CDTF">2020-02-13T20:33:00Z</dcterms:created>
  <dcterms:modified xsi:type="dcterms:W3CDTF">2020-02-13T20:33:00Z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0x0101004EBCB9BB294ACE419288CC1054001016</vt:lpwstr>
  </property>
</Properties>
</file>